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B108" w14:textId="77777777" w:rsidR="002046B5" w:rsidRPr="003E3385" w:rsidRDefault="002046B5" w:rsidP="002046B5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6BDD89C6" w14:textId="77777777" w:rsidR="002046B5" w:rsidRPr="003E3385" w:rsidRDefault="002046B5" w:rsidP="002046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14:paraId="2CFB532A" w14:textId="77777777" w:rsidR="002046B5" w:rsidRPr="003E3385" w:rsidRDefault="002046B5" w:rsidP="002046B5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046B5" w:rsidRPr="003E3385" w14:paraId="0E21E62E" w14:textId="77777777" w:rsidTr="00EF6D23">
        <w:trPr>
          <w:trHeight w:val="78"/>
        </w:trPr>
        <w:tc>
          <w:tcPr>
            <w:tcW w:w="9360" w:type="dxa"/>
          </w:tcPr>
          <w:p w14:paraId="40B22AD4" w14:textId="77777777" w:rsidR="002046B5" w:rsidRPr="00B558AF" w:rsidRDefault="002046B5" w:rsidP="00EF6D23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14:paraId="45881A0C" w14:textId="77777777" w:rsidR="002046B5" w:rsidRPr="00F12D10" w:rsidRDefault="00BD6E91" w:rsidP="00B06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sz w:val="28"/>
          <w:szCs w:val="28"/>
        </w:rPr>
        <w:t>ПРОТОКОЛ №49</w:t>
      </w:r>
    </w:p>
    <w:p w14:paraId="115C2610" w14:textId="77777777" w:rsidR="002046B5" w:rsidRPr="00B27E4E" w:rsidRDefault="002046B5" w:rsidP="00B2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4E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14:paraId="172CF647" w14:textId="77777777" w:rsidR="002046B5" w:rsidRPr="00B87F13" w:rsidRDefault="002046B5" w:rsidP="00B27E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2046B5" w:rsidRPr="00B27E4E" w14:paraId="48F429E9" w14:textId="77777777" w:rsidTr="00EF6D23">
        <w:trPr>
          <w:trHeight w:val="337"/>
        </w:trPr>
        <w:tc>
          <w:tcPr>
            <w:tcW w:w="3119" w:type="dxa"/>
          </w:tcPr>
          <w:p w14:paraId="32F0B9B1" w14:textId="77777777" w:rsidR="002046B5" w:rsidRPr="00B27E4E" w:rsidRDefault="00BD6E91" w:rsidP="00B27E4E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B27E4E">
              <w:rPr>
                <w:rFonts w:ascii="Times New Roman" w:hAnsi="Times New Roman"/>
                <w:b w:val="0"/>
                <w:szCs w:val="28"/>
              </w:rPr>
              <w:t>15 вересня</w:t>
            </w:r>
            <w:r w:rsidR="002046B5" w:rsidRPr="00B27E4E">
              <w:rPr>
                <w:rFonts w:ascii="Times New Roman" w:hAnsi="Times New Roman"/>
                <w:b w:val="0"/>
                <w:szCs w:val="28"/>
              </w:rPr>
              <w:t xml:space="preserve"> 2023 року</w:t>
            </w:r>
          </w:p>
        </w:tc>
        <w:tc>
          <w:tcPr>
            <w:tcW w:w="2268" w:type="dxa"/>
          </w:tcPr>
          <w:p w14:paraId="5810821B" w14:textId="77777777" w:rsidR="002046B5" w:rsidRPr="00B27E4E" w:rsidRDefault="002046B5" w:rsidP="00B27E4E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14:paraId="0C5C389A" w14:textId="77777777" w:rsidR="002046B5" w:rsidRPr="00B27E4E" w:rsidRDefault="002046B5" w:rsidP="00B27E4E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B27E4E">
              <w:rPr>
                <w:rFonts w:ascii="Times New Roman" w:hAnsi="Times New Roman"/>
                <w:b w:val="0"/>
                <w:szCs w:val="28"/>
              </w:rPr>
              <w:t>14.00  год.,  каб.301</w:t>
            </w:r>
          </w:p>
        </w:tc>
      </w:tr>
    </w:tbl>
    <w:p w14:paraId="59F8B1CD" w14:textId="77777777" w:rsidR="002046B5" w:rsidRPr="00B87F13" w:rsidRDefault="002046B5" w:rsidP="00B27E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C9DD5D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4E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B27E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27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3E1519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4E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B27E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14:paraId="4BBC3187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B27E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14:paraId="0DC4F2E5" w14:textId="77777777" w:rsidR="00046911" w:rsidRPr="00B27E4E" w:rsidRDefault="00046911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B27E4E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14:paraId="3A3BA680" w14:textId="50A490C9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</w:t>
      </w:r>
      <w:r w:rsidR="00795069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14:paraId="04BFEA8C" w14:textId="77777777" w:rsidR="00C5698F" w:rsidRPr="00B27E4E" w:rsidRDefault="00C5698F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комісії.</w:t>
      </w:r>
    </w:p>
    <w:p w14:paraId="1D6F530B" w14:textId="77777777" w:rsidR="002046B5" w:rsidRPr="00B87F13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2D19EF8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4E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B27E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27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852B10" w14:textId="5784FC44" w:rsidR="00C5698F" w:rsidRPr="00B27E4E" w:rsidRDefault="00C5698F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</w:t>
      </w:r>
      <w:r w:rsidR="006750EA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11651A61" w14:textId="77777777" w:rsidR="002046B5" w:rsidRPr="00B87F13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B1C87D" w14:textId="2CAD6806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</w:t>
      </w:r>
      <w:r w:rsidR="008079DB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ради, заступники голови обласної ради, </w:t>
      </w:r>
      <w:r w:rsidR="00FE3428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державної адміністрації, 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14:paraId="356547AA" w14:textId="77777777" w:rsidR="002046B5" w:rsidRPr="00B87F13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14:paraId="097B2019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B27E4E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B27E4E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B27E4E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14:paraId="538B22AB" w14:textId="77777777" w:rsidR="002046B5" w:rsidRPr="00B87F13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8C1AF3" w14:textId="5786376A" w:rsidR="00CA226F" w:rsidRDefault="00CA226F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B27E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7E4E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B27E4E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B27E4E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="00622238" w:rsidRPr="00B27E4E">
        <w:rPr>
          <w:rFonts w:ascii="Times New Roman" w:hAnsi="Times New Roman" w:cs="Times New Roman"/>
          <w:sz w:val="28"/>
          <w:szCs w:val="28"/>
        </w:rPr>
        <w:t xml:space="preserve">на прохання керівника підприємства </w:t>
      </w:r>
      <w:r w:rsidRPr="00B27E4E">
        <w:rPr>
          <w:rFonts w:ascii="Times New Roman" w:hAnsi="Times New Roman" w:cs="Times New Roman"/>
          <w:sz w:val="28"/>
          <w:szCs w:val="28"/>
        </w:rPr>
        <w:t>перенести на наступне засідання постійної комі</w:t>
      </w:r>
      <w:r w:rsidR="002259CD">
        <w:rPr>
          <w:rFonts w:ascii="Times New Roman" w:hAnsi="Times New Roman" w:cs="Times New Roman"/>
          <w:sz w:val="28"/>
          <w:szCs w:val="28"/>
        </w:rPr>
        <w:t>сії питання №7 порядку денного:</w:t>
      </w:r>
    </w:p>
    <w:p w14:paraId="0F942CD6" w14:textId="77777777" w:rsidR="002259CD" w:rsidRPr="00B27E4E" w:rsidRDefault="002259CD" w:rsidP="002259CD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укладення договору про співпрацю з приватним закладом вищої освіти «Харківський інститут медицини та біометричних наук»</w:t>
      </w:r>
    </w:p>
    <w:p w14:paraId="4288C710" w14:textId="77777777" w:rsidR="002259CD" w:rsidRPr="00B27E4E" w:rsidRDefault="002259CD" w:rsidP="002259CD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t>Доповідає</w:t>
      </w:r>
      <w:r w:rsidRPr="00B27E4E">
        <w:rPr>
          <w:i/>
          <w:sz w:val="28"/>
          <w:szCs w:val="28"/>
          <w:lang w:val="uk-UA" w:eastAsia="uk-UA"/>
        </w:rPr>
        <w:t xml:space="preserve">: 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B27E4E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144988EE" w14:textId="77777777" w:rsidR="002259CD" w:rsidRPr="00B27E4E" w:rsidRDefault="002259CD" w:rsidP="002259CD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5308B1A7" w14:textId="77777777" w:rsidR="002259CD" w:rsidRPr="00B87F13" w:rsidRDefault="002259CD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8CF246" w14:textId="77777777" w:rsidR="00641830" w:rsidRPr="00B87F13" w:rsidRDefault="00641830" w:rsidP="00B27E4E">
      <w:pPr>
        <w:pStyle w:val="a7"/>
        <w:tabs>
          <w:tab w:val="left" w:pos="0"/>
          <w:tab w:val="left" w:pos="142"/>
        </w:tabs>
        <w:ind w:left="0"/>
        <w:jc w:val="both"/>
        <w:rPr>
          <w:b/>
          <w:sz w:val="16"/>
          <w:szCs w:val="16"/>
          <w:u w:val="single"/>
          <w:lang w:val="uk-UA"/>
        </w:rPr>
      </w:pPr>
    </w:p>
    <w:p w14:paraId="2A0C31E7" w14:textId="30E3359F" w:rsidR="00641830" w:rsidRPr="00B27E4E" w:rsidRDefault="00641830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5C2A4418" w14:textId="77777777" w:rsidR="00CA226F" w:rsidRPr="00B27E4E" w:rsidRDefault="00CA226F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BDCDD2" w14:textId="5BF996F5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B27E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7E4E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B27E4E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B27E4E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</w:t>
      </w:r>
      <w:r w:rsidR="00DE636B" w:rsidRPr="00B27E4E">
        <w:rPr>
          <w:rFonts w:ascii="Times New Roman" w:hAnsi="Times New Roman" w:cs="Times New Roman"/>
          <w:sz w:val="28"/>
          <w:szCs w:val="28"/>
        </w:rPr>
        <w:t xml:space="preserve"> з урахуванням змін</w:t>
      </w:r>
      <w:r w:rsidR="00CF6181" w:rsidRPr="00B27E4E">
        <w:rPr>
          <w:rFonts w:ascii="Times New Roman" w:hAnsi="Times New Roman" w:cs="Times New Roman"/>
          <w:sz w:val="28"/>
          <w:szCs w:val="28"/>
        </w:rPr>
        <w:t>.</w:t>
      </w:r>
    </w:p>
    <w:p w14:paraId="5B8DA0A4" w14:textId="77777777" w:rsidR="0057214B" w:rsidRPr="00B27E4E" w:rsidRDefault="0057214B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58ABFC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5BCADEC7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4E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14:paraId="10D15848" w14:textId="77777777" w:rsidR="002046B5" w:rsidRPr="00B27E4E" w:rsidRDefault="002046B5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A72C9" w14:textId="77777777" w:rsidR="00C277F2" w:rsidRPr="00B27E4E" w:rsidRDefault="00C277F2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4CCB2B04" w14:textId="050D7411" w:rsidR="00CE61DF" w:rsidRPr="00B27E4E" w:rsidRDefault="00CE61DF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B27E4E">
        <w:rPr>
          <w:b/>
          <w:sz w:val="28"/>
          <w:szCs w:val="28"/>
          <w:lang w:val="uk-UA"/>
        </w:rPr>
        <w:t>Сесійні питання</w:t>
      </w:r>
    </w:p>
    <w:p w14:paraId="293E0422" w14:textId="77777777" w:rsidR="00CE61DF" w:rsidRPr="00B27E4E" w:rsidRDefault="00CE61DF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4B31515C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num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lang w:val="uk-UA" w:eastAsia="uk-UA"/>
        </w:rPr>
        <w:t>Про внесення змін до Порядку оцінки ефективності управління підприємствами, закладами, установами, що належать до спільної власності територіальних громад сіл, селищ, міст Рівненської області, затвердженого рішенням обласної ради від 04.03.2014 № 1142 зі змінами</w:t>
      </w:r>
    </w:p>
    <w:p w14:paraId="3E0B1B6D" w14:textId="77777777" w:rsidR="00CE61DF" w:rsidRPr="00B27E4E" w:rsidRDefault="00CE61DF" w:rsidP="00B27E4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t>Доповідає:</w:t>
      </w:r>
      <w:r w:rsidRPr="00B27E4E">
        <w:rPr>
          <w:i/>
          <w:sz w:val="28"/>
          <w:szCs w:val="28"/>
          <w:lang w:val="uk-UA" w:eastAsia="uk-UA"/>
        </w:rPr>
        <w:t xml:space="preserve"> </w:t>
      </w:r>
      <w:r w:rsidRPr="00B27E4E">
        <w:rPr>
          <w:i/>
          <w:caps/>
          <w:sz w:val="28"/>
          <w:szCs w:val="28"/>
          <w:lang w:val="uk-UA" w:eastAsia="uk-UA"/>
        </w:rPr>
        <w:t>Стратюк</w:t>
      </w:r>
      <w:r w:rsidRPr="00B27E4E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4B27F8BE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num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bCs/>
          <w:sz w:val="28"/>
          <w:szCs w:val="28"/>
          <w:lang w:val="uk-UA" w:eastAsia="uk-UA"/>
        </w:rPr>
        <w:t xml:space="preserve">затвердження передавального </w:t>
      </w:r>
      <w:proofErr w:type="spellStart"/>
      <w:r w:rsidRPr="00B27E4E">
        <w:rPr>
          <w:b/>
          <w:bCs/>
          <w:sz w:val="28"/>
          <w:szCs w:val="28"/>
          <w:lang w:val="uk-UA" w:eastAsia="uk-UA"/>
        </w:rPr>
        <w:t>акта</w:t>
      </w:r>
      <w:proofErr w:type="spellEnd"/>
      <w:r w:rsidRPr="00B27E4E">
        <w:rPr>
          <w:b/>
          <w:bCs/>
          <w:sz w:val="28"/>
          <w:szCs w:val="28"/>
          <w:lang w:val="uk-UA" w:eastAsia="uk-UA"/>
        </w:rPr>
        <w:t xml:space="preserve"> комунального підприємства «Аптека «Ліки» Рівненської обласної ради</w:t>
      </w:r>
    </w:p>
    <w:p w14:paraId="577E6A30" w14:textId="77777777" w:rsidR="00CE61DF" w:rsidRPr="00B27E4E" w:rsidRDefault="00CE61DF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  <w:r w:rsidRPr="00B27E4E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B27E4E">
        <w:rPr>
          <w:rFonts w:eastAsia="Calibri"/>
          <w:i/>
          <w:sz w:val="28"/>
          <w:szCs w:val="28"/>
          <w:lang w:val="uk-UA"/>
        </w:rPr>
        <w:t xml:space="preserve"> </w:t>
      </w:r>
      <w:r w:rsidRPr="00B27E4E">
        <w:rPr>
          <w:rFonts w:eastAsia="Calibri"/>
          <w:i/>
          <w:caps/>
          <w:sz w:val="28"/>
          <w:szCs w:val="28"/>
          <w:lang w:val="uk-UA"/>
        </w:rPr>
        <w:t>Вівсянник</w:t>
      </w:r>
      <w:r w:rsidRPr="00B27E4E">
        <w:rPr>
          <w:rFonts w:eastAsia="Calibri"/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27BC931F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num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bCs/>
          <w:sz w:val="28"/>
          <w:szCs w:val="28"/>
          <w:lang w:val="uk-UA" w:eastAsia="uk-UA"/>
        </w:rPr>
        <w:t xml:space="preserve">внесення змін до Статуту комунального підприємства «Рівненський обласний </w:t>
      </w:r>
      <w:proofErr w:type="spellStart"/>
      <w:r w:rsidRPr="00B27E4E">
        <w:rPr>
          <w:b/>
          <w:bCs/>
          <w:sz w:val="28"/>
          <w:szCs w:val="28"/>
          <w:lang w:val="uk-UA" w:eastAsia="uk-UA"/>
        </w:rPr>
        <w:t>фтизіопульмонологічний</w:t>
      </w:r>
      <w:proofErr w:type="spellEnd"/>
      <w:r w:rsidRPr="00B27E4E">
        <w:rPr>
          <w:b/>
          <w:bCs/>
          <w:sz w:val="28"/>
          <w:szCs w:val="28"/>
          <w:lang w:val="uk-UA" w:eastAsia="uk-UA"/>
        </w:rPr>
        <w:t xml:space="preserve"> медичний центр» Рівненської обласної ради</w:t>
      </w:r>
    </w:p>
    <w:p w14:paraId="0864E462" w14:textId="77777777" w:rsidR="00CE61DF" w:rsidRPr="00B27E4E" w:rsidRDefault="00CE61DF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  <w:r w:rsidRPr="00B27E4E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B27E4E">
        <w:rPr>
          <w:rFonts w:eastAsia="Calibri"/>
          <w:i/>
          <w:sz w:val="28"/>
          <w:szCs w:val="28"/>
          <w:lang w:val="uk-UA"/>
        </w:rPr>
        <w:t xml:space="preserve"> </w:t>
      </w:r>
      <w:r w:rsidRPr="00B27E4E">
        <w:rPr>
          <w:rFonts w:eastAsia="Calibri"/>
          <w:i/>
          <w:caps/>
          <w:sz w:val="28"/>
          <w:szCs w:val="28"/>
          <w:lang w:val="uk-UA"/>
        </w:rPr>
        <w:t>Вівсянник</w:t>
      </w:r>
      <w:r w:rsidRPr="00B27E4E">
        <w:rPr>
          <w:rFonts w:eastAsia="Calibri"/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219A2818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num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bCs/>
          <w:sz w:val="28"/>
          <w:szCs w:val="28"/>
          <w:lang w:val="uk-UA" w:eastAsia="uk-UA"/>
        </w:rPr>
        <w:t>внесення змін до Статуту</w:t>
      </w:r>
      <w:r w:rsidRPr="00B27E4E">
        <w:rPr>
          <w:b/>
          <w:sz w:val="28"/>
          <w:szCs w:val="28"/>
          <w:lang w:val="uk-UA" w:eastAsia="uk-UA"/>
        </w:rPr>
        <w:t xml:space="preserve"> комунального підприємства «Рівненський обласний спеціалізований диспансер радіаційного захисту населення» Рівненської обласної ради</w:t>
      </w:r>
    </w:p>
    <w:p w14:paraId="3200E5CE" w14:textId="77777777" w:rsidR="00CE61DF" w:rsidRPr="00B27E4E" w:rsidRDefault="00CE61DF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  <w:r w:rsidRPr="00B27E4E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B27E4E">
        <w:rPr>
          <w:rFonts w:eastAsia="Calibri"/>
          <w:i/>
          <w:sz w:val="28"/>
          <w:szCs w:val="28"/>
          <w:lang w:val="uk-UA"/>
        </w:rPr>
        <w:t xml:space="preserve"> </w:t>
      </w:r>
      <w:r w:rsidRPr="00B27E4E">
        <w:rPr>
          <w:rFonts w:eastAsia="Calibri"/>
          <w:i/>
          <w:caps/>
          <w:sz w:val="28"/>
          <w:szCs w:val="28"/>
          <w:lang w:val="uk-UA"/>
        </w:rPr>
        <w:t>Вівсянник</w:t>
      </w:r>
      <w:r w:rsidRPr="00B27E4E">
        <w:rPr>
          <w:rFonts w:eastAsia="Calibri"/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 </w:t>
      </w:r>
    </w:p>
    <w:p w14:paraId="677CD571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num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bCs/>
          <w:sz w:val="28"/>
          <w:szCs w:val="28"/>
          <w:lang w:val="uk-UA" w:eastAsia="uk-UA"/>
        </w:rPr>
        <w:t>надання комунальному підприємству «Рівненська обласна клінічна лікарня імені Юрія Семенюка» Рівненської обласної ради згоди (дозволу) на передачу в заставу майна з метою отримання кредитних коштів</w:t>
      </w:r>
    </w:p>
    <w:p w14:paraId="2D475D3C" w14:textId="6DD2E728" w:rsidR="00CE61DF" w:rsidRPr="00B27E4E" w:rsidRDefault="00CE61DF" w:rsidP="00B27E4E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t>Доповідає:</w:t>
      </w:r>
      <w:r w:rsidRPr="00B27E4E">
        <w:rPr>
          <w:i/>
          <w:sz w:val="28"/>
          <w:szCs w:val="28"/>
          <w:lang w:val="uk-UA" w:eastAsia="uk-UA"/>
        </w:rPr>
        <w:t xml:space="preserve"> </w:t>
      </w:r>
      <w:r w:rsidRPr="00B27E4E">
        <w:rPr>
          <w:i/>
          <w:caps/>
          <w:sz w:val="28"/>
          <w:szCs w:val="28"/>
          <w:lang w:val="uk-UA" w:eastAsia="uk-UA"/>
        </w:rPr>
        <w:t>Ткач</w:t>
      </w:r>
      <w:r w:rsidRPr="00B27E4E">
        <w:rPr>
          <w:i/>
          <w:sz w:val="28"/>
          <w:szCs w:val="28"/>
          <w:lang w:val="uk-UA" w:eastAsia="uk-UA"/>
        </w:rPr>
        <w:t xml:space="preserve"> Віктор Олександрович – директор комунального підприємства </w:t>
      </w:r>
      <w:r w:rsidRPr="00B27E4E">
        <w:rPr>
          <w:bCs/>
          <w:i/>
          <w:sz w:val="28"/>
          <w:szCs w:val="28"/>
          <w:lang w:val="uk-UA" w:eastAsia="uk-UA"/>
        </w:rPr>
        <w:t>«Рівненська обласна клінічна лікарня імені Юрія Семенюка» Рівненської обласної ради.</w:t>
      </w:r>
    </w:p>
    <w:p w14:paraId="25D08A4F" w14:textId="77777777" w:rsidR="00CE61DF" w:rsidRPr="00B27E4E" w:rsidRDefault="00CE61DF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37E0C070" w14:textId="4EFADAF9" w:rsidR="00CE61DF" w:rsidRPr="00B27E4E" w:rsidRDefault="00CE61DF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B27E4E">
        <w:rPr>
          <w:b/>
          <w:sz w:val="28"/>
          <w:szCs w:val="28"/>
          <w:lang w:val="uk-UA"/>
        </w:rPr>
        <w:t>Власні питання</w:t>
      </w:r>
    </w:p>
    <w:p w14:paraId="4A8020C3" w14:textId="77777777" w:rsidR="009E39DE" w:rsidRPr="00B27E4E" w:rsidRDefault="009E39DE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44435A5C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</w:t>
      </w:r>
    </w:p>
    <w:p w14:paraId="66EE54CF" w14:textId="77777777" w:rsidR="00CE61DF" w:rsidRPr="00B27E4E" w:rsidRDefault="00CE61DF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B27E4E">
        <w:rPr>
          <w:i/>
          <w:sz w:val="28"/>
          <w:szCs w:val="28"/>
          <w:lang w:val="uk-UA" w:eastAsia="uk-UA"/>
        </w:rPr>
        <w:t xml:space="preserve">: 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B27E4E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60387DC9" w14:textId="77777777" w:rsidR="00CE61DF" w:rsidRPr="00B27E4E" w:rsidRDefault="00CE61DF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723E7A22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clear" w:pos="4211"/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укладення договору про співпрацю з приватним закладом вищої освіти «Харківський інститут медицини та біометричних наук»</w:t>
      </w:r>
    </w:p>
    <w:p w14:paraId="61E05CB1" w14:textId="77777777" w:rsidR="00CE61DF" w:rsidRPr="00B27E4E" w:rsidRDefault="00CE61DF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t>Доповідає</w:t>
      </w:r>
      <w:r w:rsidRPr="00B27E4E">
        <w:rPr>
          <w:i/>
          <w:sz w:val="28"/>
          <w:szCs w:val="28"/>
          <w:lang w:val="uk-UA" w:eastAsia="uk-UA"/>
        </w:rPr>
        <w:t xml:space="preserve">: 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B27E4E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7750D354" w14:textId="77777777" w:rsidR="00CE61DF" w:rsidRPr="00B27E4E" w:rsidRDefault="00CE61DF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72C84655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III-IV квартали 2023 року</w:t>
      </w:r>
      <w:r w:rsidRPr="00B27E4E">
        <w:rPr>
          <w:i/>
          <w:sz w:val="28"/>
          <w:szCs w:val="28"/>
          <w:u w:val="single"/>
          <w:lang w:val="uk-UA" w:eastAsia="uk-UA"/>
        </w:rPr>
        <w:t xml:space="preserve"> </w:t>
      </w:r>
    </w:p>
    <w:p w14:paraId="083F1ECC" w14:textId="77777777" w:rsidR="00CE61DF" w:rsidRPr="00B27E4E" w:rsidRDefault="00CE61DF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t>Доповідає</w:t>
      </w:r>
      <w:r w:rsidRPr="00B27E4E">
        <w:rPr>
          <w:i/>
          <w:sz w:val="28"/>
          <w:szCs w:val="28"/>
          <w:lang w:val="uk-UA" w:eastAsia="uk-UA"/>
        </w:rPr>
        <w:t xml:space="preserve">: 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Рудько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Алла Андріївна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директора з економічних питань КП «</w:t>
      </w:r>
      <w:r w:rsidRPr="00B27E4E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788D2B95" w14:textId="77777777" w:rsidR="00CE61DF" w:rsidRPr="00B27E4E" w:rsidRDefault="00CE61DF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5ACDEB2A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sz w:val="28"/>
          <w:szCs w:val="28"/>
          <w:lang w:val="uk-UA"/>
        </w:rPr>
        <w:t>звернення комунального підприємства «Рівненська обласна стоматологічна поліклініка» Рівненської обласної ради щодо погодження внесення змін до фінансового плану на III квартал 2023 року</w:t>
      </w:r>
    </w:p>
    <w:p w14:paraId="28C383CD" w14:textId="77777777" w:rsidR="00CE61DF" w:rsidRPr="00B27E4E" w:rsidRDefault="00CE61DF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t>Доповідає</w:t>
      </w:r>
      <w:r w:rsidRPr="00B27E4E">
        <w:rPr>
          <w:i/>
          <w:sz w:val="28"/>
          <w:szCs w:val="28"/>
          <w:lang w:val="uk-UA" w:eastAsia="uk-UA"/>
        </w:rPr>
        <w:t xml:space="preserve">: 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B27E4E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6FA40545" w14:textId="77777777" w:rsidR="00CE61DF" w:rsidRPr="00B27E4E" w:rsidRDefault="00CE61DF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026B11F2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B27E4E">
        <w:rPr>
          <w:b/>
          <w:sz w:val="28"/>
          <w:szCs w:val="28"/>
          <w:lang w:val="uk-UA"/>
        </w:rPr>
        <w:t>перинатальний</w:t>
      </w:r>
      <w:proofErr w:type="spellEnd"/>
      <w:r w:rsidRPr="00B27E4E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14:paraId="609C175A" w14:textId="77777777" w:rsidR="00CE61DF" w:rsidRPr="00B27E4E" w:rsidRDefault="00CE61DF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t>Доповідає</w:t>
      </w:r>
      <w:r w:rsidRPr="00B27E4E">
        <w:rPr>
          <w:i/>
          <w:sz w:val="28"/>
          <w:szCs w:val="28"/>
          <w:lang w:val="uk-UA" w:eastAsia="uk-UA"/>
        </w:rPr>
        <w:t xml:space="preserve">: 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Ковальова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Галина Семенівна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медичний директор з </w:t>
      </w:r>
      <w:proofErr w:type="spellStart"/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B27E4E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B27E4E">
        <w:rPr>
          <w:i/>
          <w:sz w:val="28"/>
          <w:szCs w:val="28"/>
          <w:lang w:val="uk-UA"/>
        </w:rPr>
        <w:t>перинатальний</w:t>
      </w:r>
      <w:proofErr w:type="spellEnd"/>
      <w:r w:rsidRPr="00B27E4E">
        <w:rPr>
          <w:i/>
          <w:sz w:val="28"/>
          <w:szCs w:val="28"/>
          <w:lang w:val="uk-UA"/>
        </w:rPr>
        <w:t xml:space="preserve"> центр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5F38B881" w14:textId="77777777" w:rsidR="00CE61DF" w:rsidRPr="00B27E4E" w:rsidRDefault="00CE61DF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1E0B116B" w14:textId="77777777" w:rsidR="00CE61DF" w:rsidRPr="00B27E4E" w:rsidRDefault="00CE61DF" w:rsidP="00B27E4E">
      <w:pPr>
        <w:pStyle w:val="a7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t xml:space="preserve">Про </w:t>
      </w:r>
      <w:r w:rsidRPr="00B27E4E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структури </w:t>
      </w:r>
    </w:p>
    <w:p w14:paraId="29A80692" w14:textId="77777777" w:rsidR="00CE61DF" w:rsidRPr="00B27E4E" w:rsidRDefault="00CE61DF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B27E4E">
        <w:rPr>
          <w:i/>
          <w:sz w:val="28"/>
          <w:szCs w:val="28"/>
          <w:lang w:val="uk-UA" w:eastAsia="uk-UA"/>
        </w:rPr>
        <w:t xml:space="preserve">: 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                      КП «</w:t>
      </w:r>
      <w:r w:rsidRPr="00B27E4E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2E10DA91" w14:textId="77777777" w:rsidR="00CE61DF" w:rsidRPr="00B27E4E" w:rsidRDefault="00CE61DF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B27E4E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5B5F816A" w14:textId="37465D1B" w:rsidR="00CE61DF" w:rsidRPr="00B27E4E" w:rsidRDefault="00CE61DF" w:rsidP="00B27E4E">
      <w:pPr>
        <w:pStyle w:val="a7"/>
        <w:numPr>
          <w:ilvl w:val="0"/>
          <w:numId w:val="6"/>
        </w:numPr>
        <w:tabs>
          <w:tab w:val="left" w:pos="-142"/>
          <w:tab w:val="left" w:pos="142"/>
          <w:tab w:val="left" w:pos="284"/>
          <w:tab w:val="left" w:pos="426"/>
        </w:tabs>
        <w:ind w:left="0" w:firstLine="0"/>
        <w:jc w:val="both"/>
        <w:rPr>
          <w:i/>
          <w:color w:val="FF0000"/>
          <w:sz w:val="28"/>
          <w:szCs w:val="28"/>
          <w:lang w:val="uk-UA" w:eastAsia="uk-UA"/>
        </w:rPr>
      </w:pPr>
      <w:r w:rsidRPr="00B27E4E">
        <w:rPr>
          <w:b/>
          <w:iCs/>
          <w:sz w:val="28"/>
          <w:szCs w:val="28"/>
          <w:bdr w:val="none" w:sz="0" w:space="0" w:color="auto" w:frame="1"/>
          <w:lang w:val="uk-UA"/>
        </w:rPr>
        <w:t>Різне</w:t>
      </w:r>
    </w:p>
    <w:p w14:paraId="6D63FAFF" w14:textId="77777777" w:rsidR="00CA226F" w:rsidRPr="00B27E4E" w:rsidRDefault="00CA226F" w:rsidP="00B27E4E">
      <w:pPr>
        <w:pStyle w:val="a7"/>
        <w:tabs>
          <w:tab w:val="left" w:pos="-142"/>
          <w:tab w:val="left" w:pos="142"/>
          <w:tab w:val="left" w:pos="284"/>
          <w:tab w:val="left" w:pos="426"/>
        </w:tabs>
        <w:ind w:left="-142"/>
        <w:jc w:val="both"/>
        <w:rPr>
          <w:b/>
          <w:sz w:val="28"/>
          <w:szCs w:val="28"/>
          <w:lang w:val="uk-UA" w:eastAsia="uk-UA"/>
        </w:rPr>
      </w:pPr>
    </w:p>
    <w:p w14:paraId="04A444E2" w14:textId="0D537E56" w:rsidR="00CA226F" w:rsidRPr="00B27E4E" w:rsidRDefault="00CA226F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18FC3F48" w14:textId="77777777" w:rsidR="0000339D" w:rsidRPr="00B27E4E" w:rsidRDefault="0000339D" w:rsidP="00B27E4E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4671E" w14:textId="77777777" w:rsidR="00A710A4" w:rsidRPr="00B27E4E" w:rsidRDefault="00A710A4" w:rsidP="00B27E4E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4E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14:paraId="49C4B457" w14:textId="77777777" w:rsidR="00A710A4" w:rsidRPr="00B27E4E" w:rsidRDefault="00A710A4" w:rsidP="00B27E4E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14:paraId="1DAE6690" w14:textId="77777777" w:rsidR="00B066F2" w:rsidRPr="00B27E4E" w:rsidRDefault="00B066F2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B27E4E">
        <w:rPr>
          <w:b/>
          <w:sz w:val="28"/>
          <w:szCs w:val="28"/>
          <w:lang w:val="uk-UA"/>
        </w:rPr>
        <w:t>Сесійні питання</w:t>
      </w:r>
    </w:p>
    <w:p w14:paraId="46A168AC" w14:textId="77777777" w:rsidR="00B066F2" w:rsidRPr="00B27E4E" w:rsidRDefault="00B066F2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39EA4C14" w14:textId="791B17E5" w:rsidR="001247A6" w:rsidRPr="00B27E4E" w:rsidRDefault="00B066F2" w:rsidP="00B27E4E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27E4E">
        <w:rPr>
          <w:rFonts w:ascii="Times New Roman" w:hAnsi="Times New Roman" w:cs="Times New Roman"/>
          <w:b/>
          <w:sz w:val="28"/>
          <w:szCs w:val="28"/>
          <w:lang w:eastAsia="uk-UA"/>
        </w:rPr>
        <w:t>1.Про внесення змін до Порядку оцінки ефективності управління підприємствами, закладами, установами, що належать до спільної власності територіальних громад сіл, селищ, міст Рівненської області, затвердженого рішенням обласної ради від 04.03.2014 № 1142 зі змінами</w:t>
      </w:r>
    </w:p>
    <w:p w14:paraId="09AF9DD4" w14:textId="4F4F4FA1" w:rsidR="001247A6" w:rsidRPr="00B27E4E" w:rsidRDefault="001247A6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D2CC5" w:rsidRPr="00B27E4E">
        <w:rPr>
          <w:i/>
          <w:caps/>
          <w:sz w:val="28"/>
          <w:szCs w:val="28"/>
          <w:lang w:val="uk-UA" w:eastAsia="uk-UA"/>
        </w:rPr>
        <w:t xml:space="preserve">Осіпчука </w:t>
      </w:r>
      <w:r w:rsidR="001D2CC5" w:rsidRPr="00B27E4E">
        <w:rPr>
          <w:i/>
          <w:sz w:val="28"/>
          <w:szCs w:val="28"/>
          <w:lang w:val="uk-UA" w:eastAsia="uk-UA"/>
        </w:rPr>
        <w:t>Ігоря Іванов</w:t>
      </w:r>
      <w:r w:rsidR="0065590C" w:rsidRPr="00B27E4E">
        <w:rPr>
          <w:i/>
          <w:sz w:val="28"/>
          <w:szCs w:val="28"/>
          <w:lang w:val="uk-UA" w:eastAsia="uk-UA"/>
        </w:rPr>
        <w:t>и</w:t>
      </w:r>
      <w:r w:rsidR="001D2CC5" w:rsidRPr="00B27E4E">
        <w:rPr>
          <w:i/>
          <w:sz w:val="28"/>
          <w:szCs w:val="28"/>
          <w:lang w:val="uk-UA" w:eastAsia="uk-UA"/>
        </w:rPr>
        <w:t>ча – заступника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>як</w:t>
      </w:r>
      <w:r w:rsidR="001D2CC5" w:rsidRPr="00B27E4E">
        <w:rPr>
          <w:sz w:val="28"/>
          <w:szCs w:val="28"/>
          <w:lang w:val="uk-UA"/>
        </w:rPr>
        <w:t>ий</w:t>
      </w:r>
      <w:r w:rsidRPr="00B27E4E">
        <w:rPr>
          <w:sz w:val="28"/>
          <w:szCs w:val="28"/>
          <w:lang w:val="uk-UA"/>
        </w:rPr>
        <w:t xml:space="preserve"> ознайоми</w:t>
      </w:r>
      <w:r w:rsidR="001D2CC5" w:rsidRPr="00B27E4E">
        <w:rPr>
          <w:sz w:val="28"/>
          <w:szCs w:val="28"/>
          <w:lang w:val="uk-UA"/>
        </w:rPr>
        <w:t>в</w:t>
      </w:r>
      <w:r w:rsidRPr="00B27E4E">
        <w:rPr>
          <w:sz w:val="28"/>
          <w:szCs w:val="28"/>
          <w:lang w:val="uk-UA"/>
        </w:rPr>
        <w:t xml:space="preserve"> присутніх із суттю даного питання. </w:t>
      </w:r>
    </w:p>
    <w:p w14:paraId="314687A3" w14:textId="77777777" w:rsidR="001247A6" w:rsidRPr="00B27E4E" w:rsidRDefault="001247A6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41DB8429" w14:textId="79FB5F9C" w:rsidR="0001324E" w:rsidRPr="00B27E4E" w:rsidRDefault="0001324E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bCs/>
          <w:i/>
          <w:iCs/>
          <w:caps/>
          <w:sz w:val="28"/>
          <w:szCs w:val="28"/>
          <w:bdr w:val="none" w:sz="0" w:space="0" w:color="auto" w:frame="1"/>
        </w:rPr>
        <w:t>Богатирчук-Кривко</w:t>
      </w:r>
      <w:r w:rsidRPr="00B27E4E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 xml:space="preserve"> Світлана Кирилівна 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голови постійної комісії,</w:t>
      </w:r>
      <w:r w:rsidR="0043560F"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3012C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яка запропонувала у </w:t>
      </w:r>
      <w:proofErr w:type="spellStart"/>
      <w:r w:rsidR="0003012C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проєкті</w:t>
      </w:r>
      <w:proofErr w:type="spellEnd"/>
      <w:r w:rsidR="0003012C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рішення </w:t>
      </w:r>
      <w:r w:rsidR="002106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вказати</w:t>
      </w:r>
      <w:r w:rsidR="0003012C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граничну межу вартості </w:t>
      </w:r>
      <w:proofErr w:type="spellStart"/>
      <w:r w:rsidR="0003012C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закупівель</w:t>
      </w:r>
      <w:proofErr w:type="spellEnd"/>
      <w:r w:rsidR="0003012C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зазначити, на який термін вона буде діяти (квартал, півріччя).</w:t>
      </w:r>
      <w:r w:rsidR="00B96BE6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Щоб інформація була зрозумілою для керівників підприємств.</w:t>
      </w:r>
    </w:p>
    <w:p w14:paraId="3416B5ED" w14:textId="308F3AEF" w:rsidR="00B9101E" w:rsidRPr="00B27E4E" w:rsidRDefault="00B96BE6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Cs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>Сологуб</w:t>
      </w:r>
      <w:r w:rsidRPr="00B27E4E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B27E4E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</w:t>
      </w:r>
      <w:r w:rsidR="003E299A" w:rsidRPr="00B27E4E"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="003E299A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який зазначив, що зараз виконавчим апаратом аналізуються </w:t>
      </w:r>
      <w:r w:rsidR="00251730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публічні </w:t>
      </w:r>
      <w:r w:rsidR="003E299A" w:rsidRPr="00B27E4E">
        <w:rPr>
          <w:rStyle w:val="rvts23"/>
          <w:rFonts w:eastAsia="Calibri"/>
          <w:iCs/>
          <w:sz w:val="28"/>
          <w:szCs w:val="28"/>
          <w:lang w:val="uk-UA"/>
        </w:rPr>
        <w:t>закупівлі</w:t>
      </w:r>
      <w:r w:rsidR="00251730" w:rsidRPr="00B27E4E">
        <w:rPr>
          <w:rStyle w:val="rvts23"/>
          <w:rFonts w:eastAsia="Calibri"/>
          <w:iCs/>
          <w:sz w:val="28"/>
          <w:szCs w:val="28"/>
          <w:lang w:val="uk-UA"/>
        </w:rPr>
        <w:t>, які здійснюють підприємства,</w:t>
      </w:r>
      <w:r w:rsidR="003E299A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 і дуже часто подається для аналізу закупівлі за </w:t>
      </w:r>
      <w:r w:rsidR="00594FAE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100, </w:t>
      </w:r>
      <w:r w:rsidR="003E299A" w:rsidRPr="00B27E4E">
        <w:rPr>
          <w:rStyle w:val="rvts23"/>
          <w:rFonts w:eastAsia="Calibri"/>
          <w:iCs/>
          <w:sz w:val="28"/>
          <w:szCs w:val="28"/>
          <w:lang w:val="uk-UA"/>
        </w:rPr>
        <w:t>200</w:t>
      </w:r>
      <w:r w:rsidR="00594FAE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 </w:t>
      </w:r>
      <w:r w:rsidR="003E299A" w:rsidRPr="00B27E4E">
        <w:rPr>
          <w:rStyle w:val="rvts23"/>
          <w:rFonts w:eastAsia="Calibri"/>
          <w:iCs/>
          <w:sz w:val="28"/>
          <w:szCs w:val="28"/>
          <w:lang w:val="uk-UA"/>
        </w:rPr>
        <w:t>грн.</w:t>
      </w:r>
      <w:r w:rsidR="00594FAE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 Відповідно до цього рішення голова обласної ради буде мати змогу змінювати </w:t>
      </w:r>
      <w:r w:rsidR="00251730" w:rsidRPr="00B27E4E">
        <w:rPr>
          <w:rStyle w:val="rvts23"/>
          <w:rFonts w:eastAsia="Calibri"/>
          <w:iCs/>
          <w:sz w:val="28"/>
          <w:szCs w:val="28"/>
          <w:lang w:val="uk-UA"/>
        </w:rPr>
        <w:t>граничну</w:t>
      </w:r>
      <w:r w:rsidR="00594FAE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 межу</w:t>
      </w:r>
      <w:r w:rsidR="00251730" w:rsidRPr="00B27E4E">
        <w:rPr>
          <w:rStyle w:val="rvts23"/>
          <w:rFonts w:eastAsia="Calibri"/>
          <w:iCs/>
          <w:sz w:val="28"/>
          <w:szCs w:val="28"/>
          <w:lang w:val="uk-UA"/>
        </w:rPr>
        <w:t xml:space="preserve"> закупівлі</w:t>
      </w:r>
      <w:r w:rsidR="00594FAE" w:rsidRPr="00B27E4E">
        <w:rPr>
          <w:rStyle w:val="rvts23"/>
          <w:rFonts w:eastAsia="Calibri"/>
          <w:iCs/>
          <w:sz w:val="28"/>
          <w:szCs w:val="28"/>
          <w:lang w:val="uk-UA"/>
        </w:rPr>
        <w:t>.</w:t>
      </w:r>
    </w:p>
    <w:p w14:paraId="460C8A87" w14:textId="0C857CD0" w:rsidR="001074B7" w:rsidRPr="00B27E4E" w:rsidRDefault="001074B7" w:rsidP="00B27E4E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4E">
        <w:rPr>
          <w:rFonts w:ascii="Times New Roman" w:hAnsi="Times New Roman" w:cs="Times New Roman"/>
          <w:i/>
          <w:caps/>
          <w:sz w:val="28"/>
          <w:szCs w:val="28"/>
        </w:rPr>
        <w:t>Ундір</w:t>
      </w:r>
      <w:r w:rsidRPr="00B27E4E">
        <w:rPr>
          <w:rFonts w:ascii="Times New Roman" w:hAnsi="Times New Roman" w:cs="Times New Roman"/>
          <w:i/>
          <w:sz w:val="28"/>
          <w:szCs w:val="28"/>
        </w:rPr>
        <w:t xml:space="preserve"> Віталій Олександрович – заступник голови обласної ради,</w:t>
      </w:r>
      <w:r w:rsidR="001F722D" w:rsidRPr="00B27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E4E">
        <w:rPr>
          <w:rFonts w:ascii="Times New Roman" w:hAnsi="Times New Roman" w:cs="Times New Roman"/>
          <w:iCs/>
          <w:sz w:val="28"/>
          <w:szCs w:val="28"/>
        </w:rPr>
        <w:t>який вважає, що таким рішенням спрощується робота з аналізу та для керівників підприємств</w:t>
      </w:r>
      <w:r w:rsidRPr="00B27E4E">
        <w:rPr>
          <w:rFonts w:ascii="Times New Roman" w:hAnsi="Times New Roman" w:cs="Times New Roman"/>
          <w:i/>
          <w:sz w:val="28"/>
          <w:szCs w:val="28"/>
        </w:rPr>
        <w:t>.</w:t>
      </w:r>
    </w:p>
    <w:p w14:paraId="6C87DD33" w14:textId="5FDB7175" w:rsidR="00485234" w:rsidRPr="00B27E4E" w:rsidRDefault="001247A6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27E4E">
        <w:rPr>
          <w:sz w:val="28"/>
          <w:szCs w:val="28"/>
          <w:lang w:val="uk-UA"/>
        </w:rPr>
        <w:t xml:space="preserve"> який запропонував </w:t>
      </w:r>
      <w:r w:rsidR="00DE72A3">
        <w:rPr>
          <w:sz w:val="28"/>
          <w:szCs w:val="28"/>
          <w:lang w:val="uk-UA"/>
        </w:rPr>
        <w:t xml:space="preserve">погодитись з </w:t>
      </w:r>
      <w:proofErr w:type="spellStart"/>
      <w:r w:rsidR="00DE72A3">
        <w:rPr>
          <w:sz w:val="28"/>
          <w:szCs w:val="28"/>
          <w:lang w:val="uk-UA"/>
        </w:rPr>
        <w:t>проє</w:t>
      </w:r>
      <w:r w:rsidR="00485234" w:rsidRPr="00B27E4E">
        <w:rPr>
          <w:sz w:val="28"/>
          <w:szCs w:val="28"/>
          <w:lang w:val="uk-UA"/>
        </w:rPr>
        <w:t>ктом</w:t>
      </w:r>
      <w:proofErr w:type="spellEnd"/>
      <w:r w:rsidR="00485234" w:rsidRPr="00B27E4E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485234" w:rsidRPr="00B27E4E">
        <w:rPr>
          <w:sz w:val="28"/>
          <w:szCs w:val="28"/>
          <w:lang w:val="uk-UA"/>
        </w:rPr>
        <w:t>внести</w:t>
      </w:r>
      <w:proofErr w:type="spellEnd"/>
      <w:r w:rsidR="00485234"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795A29D6" w14:textId="333DD60E" w:rsidR="001247A6" w:rsidRPr="00B27E4E" w:rsidRDefault="001247A6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15E2709F" w14:textId="77777777" w:rsidR="00485234" w:rsidRPr="00B27E4E" w:rsidRDefault="00485234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 Інформацію взяти до відома. </w:t>
      </w:r>
    </w:p>
    <w:p w14:paraId="2B07489F" w14:textId="45FD1D14" w:rsidR="00485234" w:rsidRPr="00B27E4E" w:rsidRDefault="00DE72A3" w:rsidP="00B27E4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485234" w:rsidRPr="00B27E4E">
        <w:rPr>
          <w:sz w:val="28"/>
          <w:szCs w:val="28"/>
          <w:lang w:val="uk-UA"/>
        </w:rPr>
        <w:t>ктом</w:t>
      </w:r>
      <w:proofErr w:type="spellEnd"/>
      <w:r w:rsidR="00485234" w:rsidRPr="00B27E4E">
        <w:rPr>
          <w:sz w:val="28"/>
          <w:szCs w:val="28"/>
          <w:lang w:val="uk-UA"/>
        </w:rPr>
        <w:t xml:space="preserve"> рішення з цього питання.</w:t>
      </w:r>
    </w:p>
    <w:p w14:paraId="5179D2D4" w14:textId="77777777" w:rsidR="00485234" w:rsidRPr="00B27E4E" w:rsidRDefault="00485234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636916BE" w14:textId="77777777" w:rsidR="001247A6" w:rsidRPr="00B27E4E" w:rsidRDefault="001247A6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28A13A02" w14:textId="2DB1AF2B" w:rsidR="001247A6" w:rsidRPr="00B27E4E" w:rsidRDefault="001247A6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 </w:t>
      </w:r>
      <w:r w:rsidR="00D563A8" w:rsidRPr="00B27E4E">
        <w:rPr>
          <w:i/>
          <w:sz w:val="28"/>
          <w:szCs w:val="28"/>
          <w:lang w:val="uk-UA"/>
        </w:rPr>
        <w:t xml:space="preserve">4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</w:t>
      </w:r>
      <w:r w:rsidR="009A03B7" w:rsidRPr="00B27E4E">
        <w:rPr>
          <w:i/>
          <w:sz w:val="28"/>
          <w:szCs w:val="28"/>
          <w:lang w:val="uk-UA"/>
        </w:rPr>
        <w:t>1</w:t>
      </w:r>
      <w:r w:rsidRPr="00B27E4E">
        <w:rPr>
          <w:i/>
          <w:sz w:val="28"/>
          <w:szCs w:val="28"/>
          <w:lang w:val="uk-UA"/>
        </w:rPr>
        <w:t xml:space="preserve">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7292ED89" w14:textId="77777777" w:rsidR="001247A6" w:rsidRPr="00B27E4E" w:rsidRDefault="001247A6" w:rsidP="00B27E4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14:paraId="2EF6ABA5" w14:textId="380D9011" w:rsidR="00B066F2" w:rsidRPr="00B27E4E" w:rsidRDefault="00B066F2" w:rsidP="00B27E4E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27E4E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2.Про </w:t>
      </w:r>
      <w:r w:rsidRPr="00B27E4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затвердження передавального </w:t>
      </w:r>
      <w:proofErr w:type="spellStart"/>
      <w:r w:rsidRPr="00B27E4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B27E4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комунального підприємства «Аптека «Ліки» Рівненської обласної ради</w:t>
      </w:r>
    </w:p>
    <w:p w14:paraId="1D23EF70" w14:textId="706E48D5" w:rsidR="000A1FC4" w:rsidRPr="00B27E4E" w:rsidRDefault="000A1FC4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rFonts w:eastAsia="Calibri"/>
          <w:i/>
          <w:caps/>
          <w:sz w:val="28"/>
          <w:szCs w:val="28"/>
          <w:lang w:val="uk-UA"/>
        </w:rPr>
        <w:t>Вівсянника</w:t>
      </w:r>
      <w:r w:rsidRPr="00B27E4E">
        <w:rPr>
          <w:rFonts w:eastAsia="Calibri"/>
          <w:i/>
          <w:sz w:val="28"/>
          <w:szCs w:val="28"/>
          <w:lang w:val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 xml:space="preserve">який ознайомив присутніх із суттю даного питання. </w:t>
      </w:r>
    </w:p>
    <w:p w14:paraId="06A568CB" w14:textId="77777777" w:rsidR="000A1FC4" w:rsidRPr="00B27E4E" w:rsidRDefault="000A1FC4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12B1E3B4" w14:textId="038AE36E" w:rsidR="000A1FC4" w:rsidRPr="00B27E4E" w:rsidRDefault="000A1FC4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27E4E">
        <w:rPr>
          <w:sz w:val="28"/>
          <w:szCs w:val="28"/>
          <w:lang w:val="uk-UA"/>
        </w:rPr>
        <w:t xml:space="preserve"> яки</w:t>
      </w:r>
      <w:r w:rsidR="00320AD3">
        <w:rPr>
          <w:sz w:val="28"/>
          <w:szCs w:val="28"/>
          <w:lang w:val="uk-UA"/>
        </w:rPr>
        <w:t xml:space="preserve">й запропонував погодитись з </w:t>
      </w:r>
      <w:proofErr w:type="spellStart"/>
      <w:r w:rsidR="00320AD3">
        <w:rPr>
          <w:sz w:val="28"/>
          <w:szCs w:val="28"/>
          <w:lang w:val="uk-UA"/>
        </w:rPr>
        <w:t>проє</w:t>
      </w:r>
      <w:r w:rsidRPr="00B27E4E">
        <w:rPr>
          <w:sz w:val="28"/>
          <w:szCs w:val="28"/>
          <w:lang w:val="uk-UA"/>
        </w:rPr>
        <w:t>ктом</w:t>
      </w:r>
      <w:proofErr w:type="spellEnd"/>
      <w:r w:rsidRPr="00B27E4E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4D792D75" w14:textId="77777777" w:rsidR="000A1FC4" w:rsidRPr="00B27E4E" w:rsidRDefault="000A1FC4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3CD1BCC4" w14:textId="77777777" w:rsidR="000A1FC4" w:rsidRPr="00B27E4E" w:rsidRDefault="000A1FC4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 Інформацію взяти до відома. </w:t>
      </w:r>
    </w:p>
    <w:p w14:paraId="55438E2F" w14:textId="391D0C8D" w:rsidR="000A1FC4" w:rsidRPr="00B27E4E" w:rsidRDefault="00320AD3" w:rsidP="00B27E4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0A1FC4" w:rsidRPr="00B27E4E">
        <w:rPr>
          <w:sz w:val="28"/>
          <w:szCs w:val="28"/>
          <w:lang w:val="uk-UA"/>
        </w:rPr>
        <w:t>ктом</w:t>
      </w:r>
      <w:proofErr w:type="spellEnd"/>
      <w:r w:rsidR="000A1FC4" w:rsidRPr="00B27E4E">
        <w:rPr>
          <w:sz w:val="28"/>
          <w:szCs w:val="28"/>
          <w:lang w:val="uk-UA"/>
        </w:rPr>
        <w:t xml:space="preserve"> рішення з цього питання.</w:t>
      </w:r>
    </w:p>
    <w:p w14:paraId="1BB278E5" w14:textId="77777777" w:rsidR="000A1FC4" w:rsidRPr="00B27E4E" w:rsidRDefault="000A1FC4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28D4982C" w14:textId="77777777" w:rsidR="000A1FC4" w:rsidRPr="00B27E4E" w:rsidRDefault="000A1FC4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7EDEA58D" w14:textId="055FF7B2" w:rsidR="000A1FC4" w:rsidRPr="00B27E4E" w:rsidRDefault="000A1FC4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 </w:t>
      </w:r>
      <w:r w:rsidR="00D563A8" w:rsidRPr="00B27E4E">
        <w:rPr>
          <w:i/>
          <w:sz w:val="28"/>
          <w:szCs w:val="28"/>
          <w:lang w:val="uk-UA"/>
        </w:rPr>
        <w:t xml:space="preserve">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</w:t>
      </w:r>
      <w:r w:rsidR="00D563A8" w:rsidRPr="00B27E4E">
        <w:rPr>
          <w:i/>
          <w:sz w:val="28"/>
          <w:szCs w:val="28"/>
          <w:lang w:val="uk-UA"/>
        </w:rPr>
        <w:t>0</w:t>
      </w:r>
      <w:r w:rsidRPr="00B27E4E">
        <w:rPr>
          <w:i/>
          <w:sz w:val="28"/>
          <w:szCs w:val="28"/>
          <w:lang w:val="uk-UA"/>
        </w:rPr>
        <w:t xml:space="preserve">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2337577C" w14:textId="77777777" w:rsidR="000A1FC4" w:rsidRPr="00B27E4E" w:rsidRDefault="000A1FC4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</w:p>
    <w:p w14:paraId="19AE9570" w14:textId="7862D0FF" w:rsidR="00B066F2" w:rsidRPr="00B27E4E" w:rsidRDefault="00B066F2" w:rsidP="00B27E4E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27E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3.Про </w:t>
      </w:r>
      <w:r w:rsidRPr="00B27E4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внесення змін до Статуту комунального підприємства «Рівненський обласний </w:t>
      </w:r>
      <w:proofErr w:type="spellStart"/>
      <w:r w:rsidRPr="00B27E4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фтизіопульмонологічний</w:t>
      </w:r>
      <w:proofErr w:type="spellEnd"/>
      <w:r w:rsidRPr="00B27E4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медичний центр» Рівненської обласної ради</w:t>
      </w:r>
    </w:p>
    <w:p w14:paraId="5BDD3B82" w14:textId="676C1D40" w:rsidR="004512BD" w:rsidRPr="00B27E4E" w:rsidRDefault="004512BD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rFonts w:eastAsia="Calibri"/>
          <w:i/>
          <w:caps/>
          <w:sz w:val="28"/>
          <w:szCs w:val="28"/>
          <w:lang w:val="uk-UA"/>
        </w:rPr>
        <w:t>Вівсянника</w:t>
      </w:r>
      <w:r w:rsidRPr="00B27E4E">
        <w:rPr>
          <w:rFonts w:eastAsia="Calibri"/>
          <w:i/>
          <w:sz w:val="28"/>
          <w:szCs w:val="28"/>
          <w:lang w:val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 xml:space="preserve">який ознайомив присутніх із суттю даного питання. </w:t>
      </w:r>
    </w:p>
    <w:p w14:paraId="5140C676" w14:textId="77777777" w:rsidR="004512BD" w:rsidRPr="00B27E4E" w:rsidRDefault="004512BD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3D0A8DB6" w14:textId="7412EF2A" w:rsidR="004512BD" w:rsidRPr="00B27E4E" w:rsidRDefault="004512BD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27E4E">
        <w:rPr>
          <w:sz w:val="28"/>
          <w:szCs w:val="28"/>
          <w:lang w:val="uk-UA"/>
        </w:rPr>
        <w:t xml:space="preserve"> яки</w:t>
      </w:r>
      <w:r w:rsidR="00154539">
        <w:rPr>
          <w:sz w:val="28"/>
          <w:szCs w:val="28"/>
          <w:lang w:val="uk-UA"/>
        </w:rPr>
        <w:t xml:space="preserve">й запропонував погодитись з </w:t>
      </w:r>
      <w:proofErr w:type="spellStart"/>
      <w:r w:rsidR="00154539">
        <w:rPr>
          <w:sz w:val="28"/>
          <w:szCs w:val="28"/>
          <w:lang w:val="uk-UA"/>
        </w:rPr>
        <w:t>проє</w:t>
      </w:r>
      <w:r w:rsidRPr="00B27E4E">
        <w:rPr>
          <w:sz w:val="28"/>
          <w:szCs w:val="28"/>
          <w:lang w:val="uk-UA"/>
        </w:rPr>
        <w:t>ктом</w:t>
      </w:r>
      <w:proofErr w:type="spellEnd"/>
      <w:r w:rsidRPr="00B27E4E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58EB47B9" w14:textId="77777777" w:rsidR="004512BD" w:rsidRPr="00B27E4E" w:rsidRDefault="004512BD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552B5E6B" w14:textId="77777777" w:rsidR="004512BD" w:rsidRPr="00B27E4E" w:rsidRDefault="004512BD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 Інформацію взяти до відома. </w:t>
      </w:r>
    </w:p>
    <w:p w14:paraId="7BD22362" w14:textId="1F3EC093" w:rsidR="004512BD" w:rsidRPr="00B27E4E" w:rsidRDefault="00154539" w:rsidP="00B27E4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4512BD" w:rsidRPr="00B27E4E">
        <w:rPr>
          <w:sz w:val="28"/>
          <w:szCs w:val="28"/>
          <w:lang w:val="uk-UA"/>
        </w:rPr>
        <w:t>ктом</w:t>
      </w:r>
      <w:proofErr w:type="spellEnd"/>
      <w:r w:rsidR="004512BD" w:rsidRPr="00B27E4E">
        <w:rPr>
          <w:sz w:val="28"/>
          <w:szCs w:val="28"/>
          <w:lang w:val="uk-UA"/>
        </w:rPr>
        <w:t xml:space="preserve"> рішення з цього питання.</w:t>
      </w:r>
    </w:p>
    <w:p w14:paraId="47A451C0" w14:textId="77777777" w:rsidR="004512BD" w:rsidRPr="00B27E4E" w:rsidRDefault="004512BD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5E10301" w14:textId="77777777" w:rsidR="004512BD" w:rsidRPr="00B27E4E" w:rsidRDefault="004512BD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710B59AB" w14:textId="664FA5BD" w:rsidR="001247A6" w:rsidRPr="00B27E4E" w:rsidRDefault="004512BD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</w:t>
      </w:r>
      <w:r w:rsidR="00D563A8" w:rsidRPr="00B27E4E">
        <w:rPr>
          <w:i/>
          <w:sz w:val="28"/>
          <w:szCs w:val="28"/>
          <w:lang w:val="uk-UA"/>
        </w:rPr>
        <w:t>5</w:t>
      </w:r>
      <w:r w:rsidRPr="00B27E4E">
        <w:rPr>
          <w:i/>
          <w:sz w:val="28"/>
          <w:szCs w:val="28"/>
          <w:lang w:val="uk-UA"/>
        </w:rPr>
        <w:t xml:space="preserve">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</w:t>
      </w:r>
      <w:r w:rsidR="00D563A8" w:rsidRPr="00B27E4E">
        <w:rPr>
          <w:i/>
          <w:sz w:val="28"/>
          <w:szCs w:val="28"/>
          <w:lang w:val="uk-UA"/>
        </w:rPr>
        <w:t>0</w:t>
      </w:r>
      <w:r w:rsidRPr="00B27E4E">
        <w:rPr>
          <w:i/>
          <w:sz w:val="28"/>
          <w:szCs w:val="28"/>
          <w:lang w:val="uk-UA"/>
        </w:rPr>
        <w:t xml:space="preserve">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3532EA69" w14:textId="77777777" w:rsidR="001247A6" w:rsidRPr="00B27E4E" w:rsidRDefault="001247A6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</w:p>
    <w:p w14:paraId="1113C59A" w14:textId="41020BA4" w:rsidR="00B066F2" w:rsidRPr="00B27E4E" w:rsidRDefault="00B066F2" w:rsidP="00B27E4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lang w:val="uk-UA" w:eastAsia="uk-UA"/>
        </w:rPr>
        <w:t xml:space="preserve">4.Про </w:t>
      </w:r>
      <w:r w:rsidRPr="00B27E4E">
        <w:rPr>
          <w:b/>
          <w:bCs/>
          <w:sz w:val="28"/>
          <w:szCs w:val="28"/>
          <w:lang w:val="uk-UA" w:eastAsia="uk-UA"/>
        </w:rPr>
        <w:t>внесення змін до Статуту</w:t>
      </w:r>
      <w:r w:rsidRPr="00B27E4E">
        <w:rPr>
          <w:b/>
          <w:sz w:val="28"/>
          <w:szCs w:val="28"/>
          <w:lang w:val="uk-UA" w:eastAsia="uk-UA"/>
        </w:rPr>
        <w:t xml:space="preserve"> комунального підприємства «Рівненський обласний спеціалізований диспансер радіаційного захисту населення» Рівненської обласної ради</w:t>
      </w:r>
    </w:p>
    <w:p w14:paraId="6F99F7A2" w14:textId="77777777" w:rsidR="0060179B" w:rsidRPr="00B27E4E" w:rsidRDefault="0060179B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rFonts w:eastAsia="Calibri"/>
          <w:i/>
          <w:caps/>
          <w:sz w:val="28"/>
          <w:szCs w:val="28"/>
          <w:lang w:val="uk-UA"/>
        </w:rPr>
        <w:t>Вівсянника</w:t>
      </w:r>
      <w:r w:rsidRPr="00B27E4E">
        <w:rPr>
          <w:rFonts w:eastAsia="Calibri"/>
          <w:i/>
          <w:sz w:val="28"/>
          <w:szCs w:val="28"/>
          <w:lang w:val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 xml:space="preserve">який ознайомив присутніх із суттю даного питання. </w:t>
      </w:r>
    </w:p>
    <w:p w14:paraId="00BDF29F" w14:textId="77777777" w:rsidR="0060179B" w:rsidRPr="00B27E4E" w:rsidRDefault="0060179B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12117F7A" w14:textId="3CB9D521" w:rsidR="0060179B" w:rsidRPr="00B27E4E" w:rsidRDefault="0060179B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27E4E">
        <w:rPr>
          <w:sz w:val="28"/>
          <w:szCs w:val="28"/>
          <w:lang w:val="uk-UA"/>
        </w:rPr>
        <w:t xml:space="preserve"> яки</w:t>
      </w:r>
      <w:r w:rsidR="00A912D2">
        <w:rPr>
          <w:sz w:val="28"/>
          <w:szCs w:val="28"/>
          <w:lang w:val="uk-UA"/>
        </w:rPr>
        <w:t xml:space="preserve">й запропонував погодитись з </w:t>
      </w:r>
      <w:proofErr w:type="spellStart"/>
      <w:r w:rsidR="00A912D2">
        <w:rPr>
          <w:sz w:val="28"/>
          <w:szCs w:val="28"/>
          <w:lang w:val="uk-UA"/>
        </w:rPr>
        <w:t>проє</w:t>
      </w:r>
      <w:r w:rsidRPr="00B27E4E">
        <w:rPr>
          <w:sz w:val="28"/>
          <w:szCs w:val="28"/>
          <w:lang w:val="uk-UA"/>
        </w:rPr>
        <w:t>ктом</w:t>
      </w:r>
      <w:proofErr w:type="spellEnd"/>
      <w:r w:rsidRPr="00B27E4E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44542A43" w14:textId="77777777" w:rsidR="0060179B" w:rsidRPr="00B27E4E" w:rsidRDefault="0060179B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6BE6217E" w14:textId="77777777" w:rsidR="0060179B" w:rsidRPr="00B27E4E" w:rsidRDefault="0060179B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 Інформацію взяти до відома. </w:t>
      </w:r>
    </w:p>
    <w:p w14:paraId="769FDC80" w14:textId="6A44F307" w:rsidR="0060179B" w:rsidRPr="00B27E4E" w:rsidRDefault="00A912D2" w:rsidP="00B27E4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60179B" w:rsidRPr="00B27E4E">
        <w:rPr>
          <w:sz w:val="28"/>
          <w:szCs w:val="28"/>
          <w:lang w:val="uk-UA"/>
        </w:rPr>
        <w:t>ктом</w:t>
      </w:r>
      <w:proofErr w:type="spellEnd"/>
      <w:r w:rsidR="0060179B" w:rsidRPr="00B27E4E">
        <w:rPr>
          <w:sz w:val="28"/>
          <w:szCs w:val="28"/>
          <w:lang w:val="uk-UA"/>
        </w:rPr>
        <w:t xml:space="preserve"> рішення з цього питання.</w:t>
      </w:r>
    </w:p>
    <w:p w14:paraId="6DDB12E8" w14:textId="77777777" w:rsidR="0060179B" w:rsidRPr="00B27E4E" w:rsidRDefault="0060179B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8714A97" w14:textId="77777777" w:rsidR="0060179B" w:rsidRPr="00B27E4E" w:rsidRDefault="0060179B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7D474384" w14:textId="77777777" w:rsidR="0060179B" w:rsidRPr="00B27E4E" w:rsidRDefault="0060179B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6767BB60" w14:textId="77777777" w:rsidR="001247A6" w:rsidRPr="00B27E4E" w:rsidRDefault="001247A6" w:rsidP="00B27E4E">
      <w:pPr>
        <w:pStyle w:val="a7"/>
        <w:tabs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</w:p>
    <w:p w14:paraId="78F8DE5A" w14:textId="7E772212" w:rsidR="0060179B" w:rsidRPr="00B27E4E" w:rsidRDefault="00B066F2" w:rsidP="00B27E4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lang w:val="uk-UA" w:eastAsia="uk-UA"/>
        </w:rPr>
        <w:t xml:space="preserve">5.Про </w:t>
      </w:r>
      <w:r w:rsidRPr="00B27E4E">
        <w:rPr>
          <w:b/>
          <w:bCs/>
          <w:sz w:val="28"/>
          <w:szCs w:val="28"/>
          <w:lang w:val="uk-UA" w:eastAsia="uk-UA"/>
        </w:rPr>
        <w:t>надання комунальному підприємству «Рівненська обласна клінічна лікарня імені Юрія Семенюка» Рівненської обласної ради згоди (дозволу) на передачу в заставу майна з метою отримання кредитних коштів</w:t>
      </w:r>
    </w:p>
    <w:p w14:paraId="31F615CA" w14:textId="2329BB4C" w:rsidR="0060179B" w:rsidRPr="00B27E4E" w:rsidRDefault="0060179B" w:rsidP="00B27E4E">
      <w:pPr>
        <w:pStyle w:val="a7"/>
        <w:ind w:left="0"/>
        <w:jc w:val="both"/>
        <w:rPr>
          <w:bCs/>
          <w:i/>
          <w:sz w:val="28"/>
          <w:szCs w:val="28"/>
          <w:lang w:val="uk-UA" w:eastAsia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caps/>
          <w:sz w:val="28"/>
          <w:szCs w:val="28"/>
          <w:lang w:val="uk-UA" w:eastAsia="uk-UA"/>
        </w:rPr>
        <w:t>Ткач</w:t>
      </w:r>
      <w:r w:rsidR="001153BE" w:rsidRPr="00B27E4E">
        <w:rPr>
          <w:i/>
          <w:caps/>
          <w:sz w:val="28"/>
          <w:szCs w:val="28"/>
          <w:lang w:val="uk-UA" w:eastAsia="uk-UA"/>
        </w:rPr>
        <w:t>а</w:t>
      </w:r>
      <w:r w:rsidRPr="00B27E4E">
        <w:rPr>
          <w:i/>
          <w:sz w:val="28"/>
          <w:szCs w:val="28"/>
          <w:lang w:val="uk-UA" w:eastAsia="uk-UA"/>
        </w:rPr>
        <w:t xml:space="preserve"> Віктор</w:t>
      </w:r>
      <w:r w:rsidR="001153BE" w:rsidRPr="00B27E4E">
        <w:rPr>
          <w:i/>
          <w:sz w:val="28"/>
          <w:szCs w:val="28"/>
          <w:lang w:val="uk-UA" w:eastAsia="uk-UA"/>
        </w:rPr>
        <w:t>а</w:t>
      </w:r>
      <w:r w:rsidRPr="00B27E4E">
        <w:rPr>
          <w:i/>
          <w:sz w:val="28"/>
          <w:szCs w:val="28"/>
          <w:lang w:val="uk-UA" w:eastAsia="uk-UA"/>
        </w:rPr>
        <w:t xml:space="preserve"> Олександрович</w:t>
      </w:r>
      <w:r w:rsidR="001153BE" w:rsidRPr="00B27E4E">
        <w:rPr>
          <w:i/>
          <w:sz w:val="28"/>
          <w:szCs w:val="28"/>
          <w:lang w:val="uk-UA" w:eastAsia="uk-UA"/>
        </w:rPr>
        <w:t>а</w:t>
      </w:r>
      <w:r w:rsidRPr="00B27E4E">
        <w:rPr>
          <w:i/>
          <w:sz w:val="28"/>
          <w:szCs w:val="28"/>
          <w:lang w:val="uk-UA" w:eastAsia="uk-UA"/>
        </w:rPr>
        <w:t xml:space="preserve"> – директор</w:t>
      </w:r>
      <w:r w:rsidR="001153BE" w:rsidRPr="00B27E4E">
        <w:rPr>
          <w:i/>
          <w:sz w:val="28"/>
          <w:szCs w:val="28"/>
          <w:lang w:val="uk-UA" w:eastAsia="uk-UA"/>
        </w:rPr>
        <w:t>а</w:t>
      </w:r>
      <w:r w:rsidRPr="00B27E4E">
        <w:rPr>
          <w:i/>
          <w:sz w:val="28"/>
          <w:szCs w:val="28"/>
          <w:lang w:val="uk-UA" w:eastAsia="uk-UA"/>
        </w:rPr>
        <w:t xml:space="preserve"> комунального підприємства </w:t>
      </w:r>
      <w:r w:rsidRPr="00B27E4E">
        <w:rPr>
          <w:bCs/>
          <w:i/>
          <w:sz w:val="28"/>
          <w:szCs w:val="28"/>
          <w:lang w:val="uk-UA" w:eastAsia="uk-UA"/>
        </w:rPr>
        <w:t>«Рівненська обласна клінічна лікарня імені Юрія Семенюка» Рівненської обласної ради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 xml:space="preserve">який ознайомив присутніх із суттю даного питання. </w:t>
      </w:r>
    </w:p>
    <w:p w14:paraId="48AEC385" w14:textId="77777777" w:rsidR="0060179B" w:rsidRPr="00B27E4E" w:rsidRDefault="0060179B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4790DDCA" w14:textId="7F277C41" w:rsidR="00153F84" w:rsidRPr="00B27E4E" w:rsidRDefault="00153F84" w:rsidP="00B27E4E">
      <w:pPr>
        <w:pStyle w:val="a7"/>
        <w:ind w:left="0"/>
        <w:jc w:val="both"/>
        <w:rPr>
          <w:rStyle w:val="rvts23"/>
          <w:rFonts w:eastAsia="Calibri"/>
          <w:iCs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>Сологуб</w:t>
      </w:r>
      <w:r w:rsidRPr="00B27E4E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B27E4E">
        <w:rPr>
          <w:rStyle w:val="rvts23"/>
          <w:rFonts w:eastAsia="Calibri"/>
          <w:i/>
          <w:sz w:val="28"/>
          <w:szCs w:val="28"/>
          <w:lang w:val="uk-UA"/>
        </w:rPr>
        <w:t xml:space="preserve">– керівник секретаріату Рівненської обласної ради, </w:t>
      </w:r>
      <w:r w:rsidRPr="00B27E4E">
        <w:rPr>
          <w:rStyle w:val="rvts23"/>
          <w:rFonts w:eastAsia="Calibri"/>
          <w:iCs/>
          <w:sz w:val="28"/>
          <w:szCs w:val="28"/>
          <w:lang w:val="uk-UA"/>
        </w:rPr>
        <w:t>який зазначив, що у Статуті підприємства чітко зазначається, що дозвіл на заставу майна підприємства має надавати власник.</w:t>
      </w:r>
    </w:p>
    <w:p w14:paraId="7611211E" w14:textId="77777777" w:rsidR="003B6682" w:rsidRPr="00B27E4E" w:rsidRDefault="003B6682" w:rsidP="00B27E4E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4E">
        <w:rPr>
          <w:rFonts w:ascii="Times New Roman" w:hAnsi="Times New Roman" w:cs="Times New Roman"/>
          <w:i/>
          <w:caps/>
          <w:sz w:val="28"/>
          <w:szCs w:val="28"/>
        </w:rPr>
        <w:t>Ундір</w:t>
      </w:r>
      <w:r w:rsidRPr="00B27E4E">
        <w:rPr>
          <w:rFonts w:ascii="Times New Roman" w:hAnsi="Times New Roman" w:cs="Times New Roman"/>
          <w:i/>
          <w:sz w:val="28"/>
          <w:szCs w:val="28"/>
        </w:rPr>
        <w:t xml:space="preserve"> Віталій Олександрович – заступник голови обласної ради, </w:t>
      </w:r>
      <w:r w:rsidRPr="00B27E4E">
        <w:rPr>
          <w:rFonts w:ascii="Times New Roman" w:hAnsi="Times New Roman" w:cs="Times New Roman"/>
          <w:iCs/>
          <w:sz w:val="28"/>
          <w:szCs w:val="28"/>
        </w:rPr>
        <w:t>який вважає, що варто підтримати, бо умови кредитування досить прийнятні.</w:t>
      </w:r>
    </w:p>
    <w:p w14:paraId="0A3077FC" w14:textId="77777777" w:rsidR="003B6682" w:rsidRPr="00B27E4E" w:rsidRDefault="003B6682" w:rsidP="00B27E4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B27E4E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B27E4E">
        <w:rPr>
          <w:rStyle w:val="rvts23"/>
          <w:i/>
          <w:sz w:val="28"/>
          <w:szCs w:val="28"/>
          <w:lang w:val="uk-UA"/>
        </w:rPr>
        <w:t>Микола Герасимович</w:t>
      </w:r>
      <w:r w:rsidRPr="00B27E4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B27E4E">
        <w:rPr>
          <w:rStyle w:val="rvts23"/>
          <w:i/>
          <w:sz w:val="28"/>
          <w:szCs w:val="28"/>
          <w:lang w:val="uk-UA"/>
        </w:rPr>
        <w:t xml:space="preserve">– перший заступник голови обласної ради, </w:t>
      </w:r>
      <w:r w:rsidRPr="00B27E4E">
        <w:rPr>
          <w:rStyle w:val="rvts23"/>
          <w:iCs/>
          <w:sz w:val="28"/>
          <w:szCs w:val="28"/>
          <w:lang w:val="uk-UA"/>
        </w:rPr>
        <w:t>який зазначив, що це правильна практика. Підприємство має заробляти кошти, а для цього потрібно оновлювати основні засоби, тому потрібно підтримувати такі пропозиції.</w:t>
      </w:r>
    </w:p>
    <w:p w14:paraId="0077AA3C" w14:textId="71568710" w:rsidR="003B6682" w:rsidRPr="00B27E4E" w:rsidRDefault="003B6682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 xml:space="preserve">Біляк </w:t>
      </w:r>
      <w:r w:rsidRPr="00B27E4E">
        <w:rPr>
          <w:i/>
          <w:sz w:val="28"/>
          <w:szCs w:val="28"/>
          <w:lang w:val="uk-UA"/>
        </w:rPr>
        <w:t xml:space="preserve">Лідія Аркадіївна – директор департаменту фінансів облдержадміністрації, </w:t>
      </w:r>
      <w:r w:rsidRPr="00B27E4E">
        <w:rPr>
          <w:iCs/>
          <w:sz w:val="28"/>
          <w:szCs w:val="28"/>
          <w:lang w:val="uk-UA"/>
        </w:rPr>
        <w:t xml:space="preserve">яка наголосила, </w:t>
      </w:r>
      <w:r w:rsidR="006324B8">
        <w:rPr>
          <w:iCs/>
          <w:sz w:val="28"/>
          <w:szCs w:val="28"/>
          <w:lang w:val="uk-UA"/>
        </w:rPr>
        <w:t>що банк вимагає в заставу майно, яке купується.</w:t>
      </w:r>
    </w:p>
    <w:p w14:paraId="7FDC66B9" w14:textId="7CAB5AFA" w:rsidR="006B69F2" w:rsidRPr="00B27E4E" w:rsidRDefault="006B69F2" w:rsidP="00B27E4E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Подолін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Сергій Вікторович –</w:t>
      </w:r>
      <w:r w:rsidRPr="00B27E4E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перший заступник голови обласної державної адміністрації, </w:t>
      </w:r>
      <w:r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7C74CB" w:rsidRPr="00B27E4E">
        <w:rPr>
          <w:iCs/>
          <w:sz w:val="28"/>
          <w:szCs w:val="28"/>
          <w:bdr w:val="none" w:sz="0" w:space="0" w:color="auto" w:frame="1"/>
          <w:lang w:val="uk-UA"/>
        </w:rPr>
        <w:t>наголосив</w:t>
      </w:r>
      <w:r w:rsidR="00A854D2"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, що </w:t>
      </w:r>
      <w:r w:rsidR="00332F2B"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питання досконало аналізувалося з юридичною службою обласної ради, </w:t>
      </w:r>
      <w:r w:rsidR="00912D0B" w:rsidRPr="00B27E4E">
        <w:rPr>
          <w:iCs/>
          <w:sz w:val="28"/>
          <w:szCs w:val="28"/>
          <w:bdr w:val="none" w:sz="0" w:space="0" w:color="auto" w:frame="1"/>
          <w:lang w:val="uk-UA"/>
        </w:rPr>
        <w:t>тому обласна державна адміністрація підтримує таке рішення</w:t>
      </w:r>
      <w:r w:rsidR="007C74CB" w:rsidRPr="00B27E4E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42D23" w:rsidRPr="00B27E4E">
        <w:rPr>
          <w:iCs/>
          <w:sz w:val="28"/>
          <w:szCs w:val="28"/>
          <w:bdr w:val="none" w:sz="0" w:space="0" w:color="auto" w:frame="1"/>
          <w:lang w:val="uk-UA"/>
        </w:rPr>
        <w:t>У разі ризиків у підприємства є фінансовий ресурс, щоб закрити позику.</w:t>
      </w:r>
    </w:p>
    <w:p w14:paraId="738F96B0" w14:textId="2E03C82C" w:rsidR="0060179B" w:rsidRPr="00B27E4E" w:rsidRDefault="0060179B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27E4E">
        <w:rPr>
          <w:sz w:val="28"/>
          <w:szCs w:val="28"/>
          <w:lang w:val="uk-UA"/>
        </w:rPr>
        <w:t xml:space="preserve"> яки</w:t>
      </w:r>
      <w:r w:rsidR="003507FD">
        <w:rPr>
          <w:sz w:val="28"/>
          <w:szCs w:val="28"/>
          <w:lang w:val="uk-UA"/>
        </w:rPr>
        <w:t xml:space="preserve">й запропонував погодитись з </w:t>
      </w:r>
      <w:proofErr w:type="spellStart"/>
      <w:r w:rsidR="003507FD">
        <w:rPr>
          <w:sz w:val="28"/>
          <w:szCs w:val="28"/>
          <w:lang w:val="uk-UA"/>
        </w:rPr>
        <w:t>проє</w:t>
      </w:r>
      <w:r w:rsidRPr="00B27E4E">
        <w:rPr>
          <w:sz w:val="28"/>
          <w:szCs w:val="28"/>
          <w:lang w:val="uk-UA"/>
        </w:rPr>
        <w:t>ктом</w:t>
      </w:r>
      <w:proofErr w:type="spellEnd"/>
      <w:r w:rsidRPr="00B27E4E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6694C1D1" w14:textId="77777777" w:rsidR="0060179B" w:rsidRPr="00B27E4E" w:rsidRDefault="0060179B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73DC4DB5" w14:textId="77777777" w:rsidR="0060179B" w:rsidRPr="00B27E4E" w:rsidRDefault="0060179B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 Інформацію взяти до відома. </w:t>
      </w:r>
    </w:p>
    <w:p w14:paraId="659E1056" w14:textId="025FDE2E" w:rsidR="0060179B" w:rsidRPr="00B27E4E" w:rsidRDefault="003507FD" w:rsidP="00B27E4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60179B" w:rsidRPr="00B27E4E">
        <w:rPr>
          <w:sz w:val="28"/>
          <w:szCs w:val="28"/>
          <w:lang w:val="uk-UA"/>
        </w:rPr>
        <w:t>ктом</w:t>
      </w:r>
      <w:proofErr w:type="spellEnd"/>
      <w:r w:rsidR="0060179B" w:rsidRPr="00B27E4E">
        <w:rPr>
          <w:sz w:val="28"/>
          <w:szCs w:val="28"/>
          <w:lang w:val="uk-UA"/>
        </w:rPr>
        <w:t xml:space="preserve"> рішення з цього питання.</w:t>
      </w:r>
    </w:p>
    <w:p w14:paraId="7BE5AF8B" w14:textId="77777777" w:rsidR="0060179B" w:rsidRPr="00B27E4E" w:rsidRDefault="0060179B" w:rsidP="00B27E4E">
      <w:pPr>
        <w:pStyle w:val="a7"/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7E4E">
        <w:rPr>
          <w:sz w:val="28"/>
          <w:szCs w:val="28"/>
          <w:lang w:val="uk-UA"/>
        </w:rPr>
        <w:t>внести</w:t>
      </w:r>
      <w:proofErr w:type="spellEnd"/>
      <w:r w:rsidRPr="00B27E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358C74D0" w14:textId="77777777" w:rsidR="0060179B" w:rsidRPr="00B27E4E" w:rsidRDefault="0060179B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686A1937" w14:textId="77777777" w:rsidR="0060179B" w:rsidRPr="00B27E4E" w:rsidRDefault="0060179B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0A7EE6A1" w14:textId="77777777" w:rsidR="00B066F2" w:rsidRPr="00B27E4E" w:rsidRDefault="00B066F2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41627572" w14:textId="77777777" w:rsidR="00B066F2" w:rsidRPr="00B27E4E" w:rsidRDefault="00B066F2" w:rsidP="00B27E4E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B27E4E">
        <w:rPr>
          <w:b/>
          <w:sz w:val="28"/>
          <w:szCs w:val="28"/>
          <w:lang w:val="uk-UA"/>
        </w:rPr>
        <w:t>Власні питання</w:t>
      </w:r>
    </w:p>
    <w:p w14:paraId="794070C6" w14:textId="77777777" w:rsidR="00B066F2" w:rsidRPr="00B27E4E" w:rsidRDefault="00B066F2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37A1AB2D" w14:textId="652CFDB6" w:rsidR="00C277F2" w:rsidRPr="00B27E4E" w:rsidRDefault="00B066F2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B27E4E">
        <w:rPr>
          <w:b/>
          <w:sz w:val="28"/>
          <w:szCs w:val="28"/>
          <w:lang w:val="uk-UA" w:eastAsia="uk-UA"/>
        </w:rPr>
        <w:t xml:space="preserve">6.Про </w:t>
      </w:r>
      <w:r w:rsidRPr="00B27E4E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</w:t>
      </w:r>
    </w:p>
    <w:p w14:paraId="1BDE0BD5" w14:textId="77777777" w:rsidR="00C277F2" w:rsidRPr="00B27E4E" w:rsidRDefault="00C277F2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Ткача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Pr="00B27E4E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25A970A1" w14:textId="3799B843" w:rsidR="00C277F2" w:rsidRPr="00B27E4E" w:rsidRDefault="00C277F2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2A4F78E0" w14:textId="10A9E0F5" w:rsidR="00C277F2" w:rsidRPr="00B27E4E" w:rsidRDefault="00C277F2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B27E4E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="00F06EEF" w:rsidRPr="00B27E4E">
        <w:rPr>
          <w:rFonts w:ascii="Times New Roman" w:hAnsi="Times New Roman" w:cs="Times New Roman"/>
          <w:bCs/>
          <w:sz w:val="28"/>
          <w:szCs w:val="28"/>
        </w:rPr>
        <w:t>внесення змін до структури та штатного розпису КП «Рівненська обласна клінічна лікарня імені Юрія Семенюка» Рівненської обласної ради.</w:t>
      </w:r>
      <w:r w:rsidR="00F06EEF" w:rsidRPr="00B27E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45DCFA5F" w14:textId="77777777" w:rsidR="00C277F2" w:rsidRPr="00B27E4E" w:rsidRDefault="00C277F2" w:rsidP="00B27E4E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 Інформацію взяти до відома. </w:t>
      </w:r>
    </w:p>
    <w:p w14:paraId="6293BAA4" w14:textId="77777777" w:rsidR="007B0781" w:rsidRPr="00B27E4E" w:rsidRDefault="007B0781" w:rsidP="00B27E4E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2. Погодити </w:t>
      </w:r>
      <w:r w:rsidRPr="00B27E4E">
        <w:rPr>
          <w:bCs/>
          <w:sz w:val="28"/>
          <w:szCs w:val="28"/>
          <w:lang w:val="uk-UA"/>
        </w:rPr>
        <w:t>внесення змін до структури та штатного розпису КП «Рівненська обласна клінічна лікарня імені Юрія Семенюка» Рівненської обласної ради</w:t>
      </w:r>
      <w:r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22.08.2023 №1631/01-13/23).</w:t>
      </w:r>
    </w:p>
    <w:p w14:paraId="004FDEF7" w14:textId="77777777" w:rsidR="00C277F2" w:rsidRPr="00B27E4E" w:rsidRDefault="00C277F2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13294BC0" w14:textId="77777777" w:rsidR="00C277F2" w:rsidRPr="00B27E4E" w:rsidRDefault="00C277F2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74026B5F" w14:textId="77777777" w:rsidR="00C277F2" w:rsidRPr="00B27E4E" w:rsidRDefault="00C277F2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14:paraId="0E316F1C" w14:textId="4F771443" w:rsidR="00B066F2" w:rsidRPr="00B27E4E" w:rsidRDefault="00C277F2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t>7</w:t>
      </w:r>
      <w:r w:rsidR="00B066F2" w:rsidRPr="00B27E4E">
        <w:rPr>
          <w:b/>
          <w:sz w:val="28"/>
          <w:szCs w:val="28"/>
          <w:lang w:val="uk-UA" w:eastAsia="uk-UA"/>
        </w:rPr>
        <w:t xml:space="preserve">.Про </w:t>
      </w:r>
      <w:r w:rsidR="00B066F2" w:rsidRPr="00B27E4E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III-IV квартали 2023 року</w:t>
      </w:r>
      <w:r w:rsidR="00B066F2" w:rsidRPr="00B27E4E">
        <w:rPr>
          <w:i/>
          <w:sz w:val="28"/>
          <w:szCs w:val="28"/>
          <w:u w:val="single"/>
          <w:lang w:val="uk-UA" w:eastAsia="uk-UA"/>
        </w:rPr>
        <w:t xml:space="preserve"> </w:t>
      </w:r>
    </w:p>
    <w:p w14:paraId="0F26E62D" w14:textId="7683D00A" w:rsidR="00C277F2" w:rsidRPr="00B27E4E" w:rsidRDefault="00C277F2" w:rsidP="00B27E4E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2E7532"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Рудько </w:t>
      </w:r>
      <w:r w:rsidR="002E7532"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Аллу Андріївну</w:t>
      </w:r>
      <w:r w:rsidR="002E7532"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2E7532"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заступника директора з економічних питань КП «</w:t>
      </w:r>
      <w:r w:rsidR="002E7532" w:rsidRPr="00B27E4E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2E7532"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>як</w:t>
      </w:r>
      <w:r w:rsidR="0083479E" w:rsidRPr="00B27E4E">
        <w:rPr>
          <w:sz w:val="28"/>
          <w:szCs w:val="28"/>
          <w:lang w:val="uk-UA"/>
        </w:rPr>
        <w:t>а</w:t>
      </w:r>
      <w:r w:rsidRPr="00B27E4E">
        <w:rPr>
          <w:sz w:val="28"/>
          <w:szCs w:val="28"/>
          <w:lang w:val="uk-UA"/>
        </w:rPr>
        <w:t xml:space="preserve"> ознайоми</w:t>
      </w:r>
      <w:r w:rsidR="0083479E" w:rsidRPr="00B27E4E">
        <w:rPr>
          <w:sz w:val="28"/>
          <w:szCs w:val="28"/>
          <w:lang w:val="uk-UA"/>
        </w:rPr>
        <w:t>ла</w:t>
      </w:r>
      <w:r w:rsidRPr="00B27E4E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6258FC13" w14:textId="77777777" w:rsidR="00C277F2" w:rsidRPr="00B27E4E" w:rsidRDefault="00C277F2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22FE055D" w14:textId="30D7FC89" w:rsidR="00167B61" w:rsidRPr="00B27E4E" w:rsidRDefault="00167B61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B27E4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який повідомив, що за дорученням Міністерства охорони здоров’я України </w:t>
      </w:r>
      <w:r w:rsidR="002536C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комунальні </w:t>
      </w:r>
      <w:r w:rsidRPr="00B27E4E">
        <w:rPr>
          <w:rFonts w:ascii="Times New Roman" w:hAnsi="Times New Roman" w:cs="Times New Roman"/>
          <w:iCs/>
          <w:sz w:val="28"/>
          <w:szCs w:val="28"/>
          <w:lang w:eastAsia="uk-UA"/>
        </w:rPr>
        <w:t>підприємства</w:t>
      </w:r>
      <w:r w:rsidR="002536C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закладів охорони здоров’я</w:t>
      </w:r>
      <w:r w:rsidRPr="00B27E4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потрібно забезпечити генераторами та кондиціонерами.</w:t>
      </w:r>
      <w:r w:rsidR="007873E2" w:rsidRPr="00B27E4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Запропонував передбачити у змінах до фінансового плану забезпечення підприємства генераторами та встановлення їх до 1 жовтня 2023 року.</w:t>
      </w:r>
    </w:p>
    <w:p w14:paraId="062083DA" w14:textId="77777777" w:rsidR="00167B61" w:rsidRPr="00B27E4E" w:rsidRDefault="00167B61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Подолін 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Сергій Вікторович –</w:t>
      </w:r>
      <w:r w:rsidRPr="00B27E4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перший заступник голови обласної державної адміністрації, </w:t>
      </w:r>
      <w:r w:rsidRPr="00B27E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наголосив, що підприємства, які не виконають доручення –наступного року контрактуватися не будуть.</w:t>
      </w:r>
    </w:p>
    <w:p w14:paraId="0ACB59CB" w14:textId="14127881" w:rsidR="00C277F2" w:rsidRPr="00B27E4E" w:rsidRDefault="00C277F2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B27E4E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6937DA" w:rsidRPr="00B27E4E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FA4B88" w:rsidRPr="00B27E4E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III-IV квартали 2023 року </w:t>
      </w:r>
      <w:r w:rsidR="00FA4B88" w:rsidRPr="00B27E4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014D95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</w:t>
      </w:r>
      <w:r w:rsidR="00FA4B88" w:rsidRPr="00B27E4E">
        <w:rPr>
          <w:rFonts w:ascii="Times New Roman" w:hAnsi="Times New Roman" w:cs="Times New Roman"/>
          <w:bCs/>
          <w:sz w:val="28"/>
          <w:szCs w:val="28"/>
        </w:rPr>
        <w:t>КП «Обласний центр екстреної медичної допомоги та медицини катастроф» Рівненської обласної ради</w:t>
      </w:r>
      <w:r w:rsidRPr="00B27E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14:paraId="36408202" w14:textId="77777777" w:rsidR="00C277F2" w:rsidRPr="00B27E4E" w:rsidRDefault="00C277F2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63C86895" w14:textId="77777777" w:rsidR="00C277F2" w:rsidRPr="00B27E4E" w:rsidRDefault="00C277F2" w:rsidP="00B27E4E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 Інформацію взяти до відома. </w:t>
      </w:r>
    </w:p>
    <w:p w14:paraId="65432DA3" w14:textId="1391FD26" w:rsidR="00FA4B88" w:rsidRPr="00B27E4E" w:rsidRDefault="00FA4B88" w:rsidP="00B27E4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2. Погодити  </w:t>
      </w:r>
      <w:r w:rsidRPr="00B27E4E">
        <w:rPr>
          <w:bCs/>
          <w:sz w:val="28"/>
          <w:szCs w:val="28"/>
          <w:lang w:val="uk-UA"/>
        </w:rPr>
        <w:t xml:space="preserve">внесення змін до фінансового плану на III-IV квартали 2023 року </w:t>
      </w:r>
      <w:r w:rsidRPr="00B27E4E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bCs/>
          <w:sz w:val="28"/>
          <w:szCs w:val="28"/>
          <w:lang w:val="uk-UA"/>
        </w:rPr>
        <w:t>КП «Обласний центр екстреної медичної допомоги та медицини катастроф» Рівненської обласної ради</w:t>
      </w:r>
      <w:r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22.08.2023 №958)</w:t>
      </w:r>
      <w:r w:rsidR="007873E2"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 з урахуванням встановлення до 1 жовтня 2023 року необхідних генераторів.</w:t>
      </w:r>
    </w:p>
    <w:p w14:paraId="1610AE06" w14:textId="77777777" w:rsidR="00C277F2" w:rsidRPr="00B27E4E" w:rsidRDefault="00C277F2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18F0EC22" w14:textId="77777777" w:rsidR="00C277F2" w:rsidRPr="00B27E4E" w:rsidRDefault="00C277F2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19F2B56D" w14:textId="77777777" w:rsidR="00C277F2" w:rsidRPr="00B27E4E" w:rsidRDefault="00C277F2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458D77CA" w14:textId="5F396516" w:rsidR="00F13D3A" w:rsidRPr="00B27E4E" w:rsidRDefault="00C277F2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lastRenderedPageBreak/>
        <w:t>8</w:t>
      </w:r>
      <w:r w:rsidR="00B066F2" w:rsidRPr="00B27E4E">
        <w:rPr>
          <w:b/>
          <w:sz w:val="28"/>
          <w:szCs w:val="28"/>
          <w:lang w:val="uk-UA" w:eastAsia="uk-UA"/>
        </w:rPr>
        <w:t xml:space="preserve">.Про </w:t>
      </w:r>
      <w:r w:rsidR="00B066F2" w:rsidRPr="00B27E4E">
        <w:rPr>
          <w:b/>
          <w:sz w:val="28"/>
          <w:szCs w:val="28"/>
          <w:lang w:val="uk-UA"/>
        </w:rPr>
        <w:t>звернення комунального підприємства «Рівненська обласна стоматологічна поліклініка» Рівненської обласної ради щодо погодження внесення змін до фінансового плану на III квартал 2023 року</w:t>
      </w:r>
    </w:p>
    <w:p w14:paraId="22ED5398" w14:textId="71603D35" w:rsidR="00F13D3A" w:rsidRPr="00B27E4E" w:rsidRDefault="00F13D3A" w:rsidP="00B27E4E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Сухляк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Валентину Василівну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B27E4E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05ACA6DE" w14:textId="77777777" w:rsidR="00F13D3A" w:rsidRPr="00B27E4E" w:rsidRDefault="00F13D3A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14887617" w14:textId="5725667F" w:rsidR="00F13D3A" w:rsidRPr="00B27E4E" w:rsidRDefault="00F13D3A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B27E4E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F437F5" w:rsidRPr="00B27E4E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кварталі 2023 року </w:t>
      </w:r>
      <w:r w:rsidR="00F437F5" w:rsidRPr="00B27E4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025B7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</w:t>
      </w:r>
      <w:r w:rsidR="00F437F5" w:rsidRPr="00B27E4E">
        <w:rPr>
          <w:rFonts w:ascii="Times New Roman" w:hAnsi="Times New Roman" w:cs="Times New Roman"/>
          <w:bCs/>
          <w:sz w:val="28"/>
          <w:szCs w:val="28"/>
        </w:rPr>
        <w:t>КП «Рівненська обласна стоматологічна поліклініка» Рівненської обласної ради.</w:t>
      </w:r>
      <w:r w:rsidR="00F437F5" w:rsidRPr="00B27E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52271211" w14:textId="77777777" w:rsidR="00F13D3A" w:rsidRPr="00B27E4E" w:rsidRDefault="00F13D3A" w:rsidP="00B27E4E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 Інформацію взяти до відома. </w:t>
      </w:r>
    </w:p>
    <w:p w14:paraId="622993AC" w14:textId="5C4169DA" w:rsidR="00F437F5" w:rsidRPr="00B27E4E" w:rsidRDefault="00F437F5" w:rsidP="00B27E4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2. Погодити  </w:t>
      </w:r>
      <w:r w:rsidRPr="00B27E4E">
        <w:rPr>
          <w:bCs/>
          <w:sz w:val="28"/>
          <w:szCs w:val="28"/>
          <w:lang w:val="uk-UA"/>
        </w:rPr>
        <w:t xml:space="preserve">внесення змін до фінансового плану на III кварталі 2023 року </w:t>
      </w:r>
      <w:r w:rsidRPr="00B27E4E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5018B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           </w:t>
      </w:r>
      <w:r w:rsidRPr="00B27E4E">
        <w:rPr>
          <w:bCs/>
          <w:sz w:val="28"/>
          <w:szCs w:val="28"/>
          <w:lang w:val="uk-UA"/>
        </w:rPr>
        <w:t>КП «Рівненська обласна стоматологічна поліклініка» Рівненської обласної ради</w:t>
      </w:r>
      <w:r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07.09.2023 №01-08/235).</w:t>
      </w:r>
    </w:p>
    <w:p w14:paraId="01786758" w14:textId="77777777" w:rsidR="00F13D3A" w:rsidRPr="00B27E4E" w:rsidRDefault="00F13D3A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03213D4A" w14:textId="77777777" w:rsidR="00F13D3A" w:rsidRPr="00B27E4E" w:rsidRDefault="00F13D3A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07D8CAEB" w14:textId="77777777" w:rsidR="00F13D3A" w:rsidRPr="00B27E4E" w:rsidRDefault="00F13D3A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26411FF3" w14:textId="65D0725F" w:rsidR="00B066F2" w:rsidRPr="00B27E4E" w:rsidRDefault="00C277F2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t>9</w:t>
      </w:r>
      <w:r w:rsidR="00B066F2" w:rsidRPr="00B27E4E">
        <w:rPr>
          <w:b/>
          <w:sz w:val="28"/>
          <w:szCs w:val="28"/>
          <w:lang w:val="uk-UA" w:eastAsia="uk-UA"/>
        </w:rPr>
        <w:t xml:space="preserve">.Про </w:t>
      </w:r>
      <w:r w:rsidR="00B066F2" w:rsidRPr="00B27E4E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="00B066F2" w:rsidRPr="00B27E4E">
        <w:rPr>
          <w:b/>
          <w:sz w:val="28"/>
          <w:szCs w:val="28"/>
          <w:lang w:val="uk-UA"/>
        </w:rPr>
        <w:t>перинатальний</w:t>
      </w:r>
      <w:proofErr w:type="spellEnd"/>
      <w:r w:rsidR="00B066F2" w:rsidRPr="00B27E4E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14:paraId="260BBE60" w14:textId="6DC7A44F" w:rsidR="00072E9F" w:rsidRPr="00B27E4E" w:rsidRDefault="00072E9F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Ковальову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Галину Семенівну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медичного директора з </w:t>
      </w:r>
      <w:proofErr w:type="spellStart"/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B27E4E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B27E4E">
        <w:rPr>
          <w:i/>
          <w:sz w:val="28"/>
          <w:szCs w:val="28"/>
          <w:lang w:val="uk-UA"/>
        </w:rPr>
        <w:t>перинатальний</w:t>
      </w:r>
      <w:proofErr w:type="spellEnd"/>
      <w:r w:rsidRPr="00B27E4E">
        <w:rPr>
          <w:i/>
          <w:sz w:val="28"/>
          <w:szCs w:val="28"/>
          <w:lang w:val="uk-UA"/>
        </w:rPr>
        <w:t xml:space="preserve"> центр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4496D49C" w14:textId="405201A4" w:rsidR="00881B57" w:rsidRPr="00B27E4E" w:rsidRDefault="00072E9F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  <w:r w:rsidR="00E3710D" w:rsidRPr="00B27E4E">
        <w:rPr>
          <w:i/>
          <w:sz w:val="28"/>
          <w:szCs w:val="28"/>
          <w:lang w:val="uk-UA"/>
        </w:rPr>
        <w:t xml:space="preserve"> </w:t>
      </w:r>
    </w:p>
    <w:p w14:paraId="277A6C59" w14:textId="37CA1A62" w:rsidR="00194B6A" w:rsidRPr="00B27E4E" w:rsidRDefault="00194B6A" w:rsidP="00B27E4E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4E">
        <w:rPr>
          <w:rFonts w:ascii="Times New Roman" w:hAnsi="Times New Roman" w:cs="Times New Roman"/>
          <w:i/>
          <w:caps/>
          <w:sz w:val="28"/>
          <w:szCs w:val="28"/>
        </w:rPr>
        <w:t>Ундір</w:t>
      </w:r>
      <w:r w:rsidRPr="00B27E4E">
        <w:rPr>
          <w:rFonts w:ascii="Times New Roman" w:hAnsi="Times New Roman" w:cs="Times New Roman"/>
          <w:i/>
          <w:sz w:val="28"/>
          <w:szCs w:val="28"/>
        </w:rPr>
        <w:t xml:space="preserve"> Віталій Олександрович – заступник голови обласної ради.</w:t>
      </w:r>
    </w:p>
    <w:p w14:paraId="61C6ECD0" w14:textId="77777777" w:rsidR="00881B57" w:rsidRPr="00B27E4E" w:rsidRDefault="00881B57" w:rsidP="00B27E4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B27E4E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облдержадміністрації.</w:t>
      </w:r>
    </w:p>
    <w:p w14:paraId="060780A8" w14:textId="671769FF" w:rsidR="00881B57" w:rsidRPr="00B27E4E" w:rsidRDefault="00881B57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lang w:eastAsia="uk-UA"/>
        </w:rPr>
      </w:pP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3E7B402A" w14:textId="77777777" w:rsidR="00881B57" w:rsidRPr="00B27E4E" w:rsidRDefault="00881B57" w:rsidP="00B27E4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B27E4E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B27E4E">
        <w:rPr>
          <w:rStyle w:val="rvts23"/>
          <w:i/>
          <w:sz w:val="28"/>
          <w:szCs w:val="28"/>
          <w:lang w:val="uk-UA"/>
        </w:rPr>
        <w:t>Микола Герасимович</w:t>
      </w:r>
      <w:r w:rsidRPr="00B27E4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B27E4E">
        <w:rPr>
          <w:rStyle w:val="rvts23"/>
          <w:i/>
          <w:sz w:val="28"/>
          <w:szCs w:val="28"/>
          <w:lang w:val="uk-UA"/>
        </w:rPr>
        <w:t>– перший заступник голови обласної ради.</w:t>
      </w:r>
    </w:p>
    <w:p w14:paraId="65C8E5E4" w14:textId="41BA68AC" w:rsidR="00881B57" w:rsidRPr="00B27E4E" w:rsidRDefault="00881B57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 xml:space="preserve">Бучинський </w:t>
      </w:r>
      <w:r w:rsidRPr="00B27E4E">
        <w:rPr>
          <w:i/>
          <w:sz w:val="28"/>
          <w:szCs w:val="28"/>
          <w:lang w:val="uk-UA"/>
        </w:rPr>
        <w:t>Олексій Андрійович – заступник голови обласної ради</w:t>
      </w:r>
      <w:r w:rsidR="00636031" w:rsidRPr="00B27E4E">
        <w:rPr>
          <w:i/>
          <w:sz w:val="28"/>
          <w:szCs w:val="28"/>
          <w:lang w:val="uk-UA"/>
        </w:rPr>
        <w:t xml:space="preserve">, </w:t>
      </w:r>
      <w:r w:rsidR="00636031" w:rsidRPr="00B27E4E">
        <w:rPr>
          <w:iCs/>
          <w:sz w:val="28"/>
          <w:szCs w:val="28"/>
          <w:lang w:val="uk-UA"/>
        </w:rPr>
        <w:t>які наголосили, що питання попередньо потрібно було досконало опрацювати з усіма причетними, тільк</w:t>
      </w:r>
      <w:r w:rsidR="00F67426" w:rsidRPr="00B27E4E">
        <w:rPr>
          <w:iCs/>
          <w:sz w:val="28"/>
          <w:szCs w:val="28"/>
          <w:lang w:val="uk-UA"/>
        </w:rPr>
        <w:t>и</w:t>
      </w:r>
      <w:r w:rsidR="00636031" w:rsidRPr="00B27E4E">
        <w:rPr>
          <w:iCs/>
          <w:sz w:val="28"/>
          <w:szCs w:val="28"/>
          <w:lang w:val="uk-UA"/>
        </w:rPr>
        <w:t xml:space="preserve"> після цього подавати на розгляд постійної комісії, запропонували відхилити на доопрацювання.</w:t>
      </w:r>
    </w:p>
    <w:p w14:paraId="3350B43A" w14:textId="5CB1D7B3" w:rsidR="00E3710D" w:rsidRPr="00B27E4E" w:rsidRDefault="00E3710D" w:rsidP="00B27E4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Макарчук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яка уточнила щодо забезпечення реабілітаційного центру </w:t>
      </w:r>
      <w:r w:rsidR="00733786"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фахівцями</w:t>
      </w:r>
      <w:r w:rsidRPr="00B27E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0280B4C" w14:textId="7233DA0F" w:rsidR="00E853AD" w:rsidRPr="00B27E4E" w:rsidRDefault="00072E9F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B27E4E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2710CF" w:rsidRPr="00B27E4E">
        <w:rPr>
          <w:rFonts w:ascii="Times New Roman" w:hAnsi="Times New Roman" w:cs="Times New Roman"/>
          <w:sz w:val="28"/>
          <w:szCs w:val="28"/>
        </w:rPr>
        <w:t>п</w:t>
      </w:r>
      <w:r w:rsidR="00E853AD" w:rsidRPr="00B27E4E">
        <w:rPr>
          <w:rFonts w:ascii="Times New Roman" w:hAnsi="Times New Roman" w:cs="Times New Roman"/>
          <w:sz w:val="28"/>
          <w:szCs w:val="28"/>
        </w:rPr>
        <w:t>еренести розгляд цього питання на наступне засідання постійної комісії.</w:t>
      </w:r>
    </w:p>
    <w:p w14:paraId="45C4B997" w14:textId="0EC39497" w:rsidR="00072E9F" w:rsidRPr="00B27E4E" w:rsidRDefault="00072E9F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2710BCE2" w14:textId="77777777" w:rsidR="00072E9F" w:rsidRPr="00B27E4E" w:rsidRDefault="00072E9F" w:rsidP="00B27E4E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 Інформацію взяти до відома. </w:t>
      </w:r>
    </w:p>
    <w:p w14:paraId="4E87201E" w14:textId="77777777" w:rsidR="00814DA0" w:rsidRPr="00B27E4E" w:rsidRDefault="00814DA0" w:rsidP="00B27E4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>2. Перенести розгляд цього питання на наступне засідання постійної комісії.</w:t>
      </w:r>
    </w:p>
    <w:p w14:paraId="33DBB664" w14:textId="77777777" w:rsidR="00072E9F" w:rsidRPr="00B27E4E" w:rsidRDefault="00072E9F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27A7D99B" w14:textId="678ACDC4" w:rsidR="00C277F2" w:rsidRPr="00B27E4E" w:rsidRDefault="00072E9F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3A80E185" w14:textId="77777777" w:rsidR="00C277F2" w:rsidRPr="00B27E4E" w:rsidRDefault="00C277F2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0963D4EA" w14:textId="67A99D0F" w:rsidR="001247A6" w:rsidRPr="00B27E4E" w:rsidRDefault="00B066F2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b/>
          <w:sz w:val="28"/>
          <w:szCs w:val="28"/>
          <w:lang w:val="uk-UA" w:eastAsia="uk-UA"/>
        </w:rPr>
        <w:lastRenderedPageBreak/>
        <w:t>1</w:t>
      </w:r>
      <w:r w:rsidR="00C277F2" w:rsidRPr="00B27E4E">
        <w:rPr>
          <w:b/>
          <w:sz w:val="28"/>
          <w:szCs w:val="28"/>
          <w:lang w:val="uk-UA" w:eastAsia="uk-UA"/>
        </w:rPr>
        <w:t>0</w:t>
      </w:r>
      <w:r w:rsidRPr="00B27E4E">
        <w:rPr>
          <w:b/>
          <w:sz w:val="28"/>
          <w:szCs w:val="28"/>
          <w:lang w:val="uk-UA" w:eastAsia="uk-UA"/>
        </w:rPr>
        <w:t xml:space="preserve">.Про </w:t>
      </w:r>
      <w:r w:rsidRPr="00B27E4E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структури </w:t>
      </w:r>
    </w:p>
    <w:p w14:paraId="0C45874B" w14:textId="2FAD4BC2" w:rsidR="00D04AE3" w:rsidRPr="00B27E4E" w:rsidRDefault="00D04AE3" w:rsidP="00B27E4E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СЛУХАЛИ: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Країнськ</w:t>
      </w:r>
      <w:r w:rsidR="004F45FA"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у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Людмил</w:t>
      </w:r>
      <w:r w:rsidR="004F45FA" w:rsidRPr="00B27E4E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Михайлівн</w:t>
      </w:r>
      <w:r w:rsidR="004F45FA" w:rsidRPr="00B27E4E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</w:t>
      </w:r>
      <w:r w:rsidR="004F45FA"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ого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директор</w:t>
      </w:r>
      <w:r w:rsidR="004F45FA"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КП «</w:t>
      </w:r>
      <w:r w:rsidRPr="00B27E4E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B27E4E">
        <w:rPr>
          <w:i/>
          <w:sz w:val="28"/>
          <w:szCs w:val="28"/>
          <w:lang w:val="uk-UA"/>
        </w:rPr>
        <w:t xml:space="preserve"> </w:t>
      </w:r>
      <w:r w:rsidRPr="00B27E4E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6263FFEB" w14:textId="77777777" w:rsidR="00D04AE3" w:rsidRPr="00B27E4E" w:rsidRDefault="00D04AE3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ВИСТУПИЛИ</w:t>
      </w:r>
      <w:r w:rsidRPr="00B27E4E">
        <w:rPr>
          <w:i/>
          <w:sz w:val="28"/>
          <w:szCs w:val="28"/>
          <w:lang w:val="uk-UA"/>
        </w:rPr>
        <w:t>:</w:t>
      </w:r>
    </w:p>
    <w:p w14:paraId="5E00658F" w14:textId="13D085ED" w:rsidR="00982E61" w:rsidRPr="00B27E4E" w:rsidRDefault="00982E61" w:rsidP="00982E61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 xml:space="preserve">Біляк </w:t>
      </w:r>
      <w:r w:rsidRPr="00B27E4E">
        <w:rPr>
          <w:i/>
          <w:sz w:val="28"/>
          <w:szCs w:val="28"/>
          <w:lang w:val="uk-UA"/>
        </w:rPr>
        <w:t>Лідія Аркадіївна – директор департаменту фінансів облдержадміністрації</w:t>
      </w:r>
      <w:r>
        <w:rPr>
          <w:i/>
          <w:sz w:val="28"/>
          <w:szCs w:val="28"/>
          <w:lang w:val="uk-UA"/>
        </w:rPr>
        <w:t xml:space="preserve">, </w:t>
      </w:r>
      <w:r w:rsidRPr="00982E61">
        <w:rPr>
          <w:iCs/>
          <w:sz w:val="28"/>
          <w:szCs w:val="28"/>
          <w:lang w:val="uk-UA"/>
        </w:rPr>
        <w:t>яка уточнила</w:t>
      </w:r>
      <w:r w:rsidR="008103F4">
        <w:rPr>
          <w:iCs/>
          <w:sz w:val="28"/>
          <w:szCs w:val="28"/>
          <w:lang w:val="uk-UA"/>
        </w:rPr>
        <w:t>,</w:t>
      </w:r>
      <w:r w:rsidRPr="00982E61">
        <w:rPr>
          <w:iCs/>
          <w:sz w:val="28"/>
          <w:szCs w:val="28"/>
          <w:lang w:val="uk-UA"/>
        </w:rPr>
        <w:t xml:space="preserve"> за які кошти планується утримувати </w:t>
      </w:r>
      <w:r w:rsidR="008103F4">
        <w:rPr>
          <w:iCs/>
          <w:sz w:val="28"/>
          <w:szCs w:val="28"/>
          <w:lang w:val="uk-UA"/>
        </w:rPr>
        <w:t xml:space="preserve">запропонований </w:t>
      </w:r>
      <w:r w:rsidRPr="00982E61">
        <w:rPr>
          <w:iCs/>
          <w:sz w:val="28"/>
          <w:szCs w:val="28"/>
          <w:lang w:val="uk-UA"/>
        </w:rPr>
        <w:t>штат</w:t>
      </w:r>
      <w:r w:rsidR="008103F4">
        <w:rPr>
          <w:iCs/>
          <w:sz w:val="28"/>
          <w:szCs w:val="28"/>
          <w:lang w:val="uk-UA"/>
        </w:rPr>
        <w:t>?</w:t>
      </w:r>
    </w:p>
    <w:p w14:paraId="51185E9C" w14:textId="0E56C175" w:rsidR="00782C92" w:rsidRPr="00CF2016" w:rsidRDefault="00782C92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Країнську 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Людмилу Михайлівну</w:t>
      </w: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генерального директора  КП «</w:t>
      </w:r>
      <w:r w:rsidRPr="00B27E4E">
        <w:rPr>
          <w:rFonts w:ascii="Times New Roman" w:hAnsi="Times New Roman" w:cs="Times New Roman"/>
          <w:i/>
          <w:sz w:val="28"/>
          <w:szCs w:val="28"/>
        </w:rPr>
        <w:t>Рівненський обласний центр психічного здоров’я населення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B27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E4E">
        <w:rPr>
          <w:rFonts w:ascii="Times New Roman" w:hAnsi="Times New Roman" w:cs="Times New Roman"/>
          <w:sz w:val="28"/>
          <w:szCs w:val="28"/>
        </w:rPr>
        <w:t>яка</w:t>
      </w: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CF2016" w:rsidRPr="00CF20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зазначила, що планується використовувати</w:t>
      </w:r>
      <w:r w:rsidR="00CF2016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 xml:space="preserve"> </w:t>
      </w:r>
      <w:r w:rsidR="00CF2016" w:rsidRPr="00CF20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кошти зароблені </w:t>
      </w:r>
      <w:r w:rsidR="0042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підприємством</w:t>
      </w:r>
      <w:r w:rsidR="00B71C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за програмою медичних гарантій.</w:t>
      </w:r>
    </w:p>
    <w:p w14:paraId="315DB2A3" w14:textId="19E16509" w:rsidR="00D04AE3" w:rsidRPr="00B27E4E" w:rsidRDefault="00D04AE3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E4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B27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B27E4E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Pr="00B27E4E">
        <w:rPr>
          <w:rFonts w:ascii="Times New Roman" w:hAnsi="Times New Roman" w:cs="Times New Roman"/>
          <w:bCs/>
          <w:sz w:val="28"/>
          <w:szCs w:val="28"/>
        </w:rPr>
        <w:t xml:space="preserve">внесення змін до фінансового плану на III кварталі 2023 року </w:t>
      </w:r>
      <w:r w:rsidRPr="00B27E4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F4043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     </w:t>
      </w:r>
      <w:r w:rsidRPr="00B27E4E">
        <w:rPr>
          <w:rFonts w:ascii="Times New Roman" w:hAnsi="Times New Roman" w:cs="Times New Roman"/>
          <w:bCs/>
          <w:sz w:val="28"/>
          <w:szCs w:val="28"/>
        </w:rPr>
        <w:t>КП «Рівненська обласна стоматологічна поліклініка» Рівненської обласної ради.</w:t>
      </w:r>
      <w:r w:rsidRPr="00B27E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B27E4E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14:paraId="729AF001" w14:textId="77777777" w:rsidR="00D04AE3" w:rsidRPr="00B27E4E" w:rsidRDefault="00D04AE3" w:rsidP="00B27E4E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B27E4E">
        <w:rPr>
          <w:sz w:val="28"/>
          <w:szCs w:val="28"/>
          <w:lang w:val="uk-UA"/>
        </w:rPr>
        <w:t xml:space="preserve">1. Інформацію взяти до відома. </w:t>
      </w:r>
    </w:p>
    <w:p w14:paraId="16D4578C" w14:textId="0E1BF8D9" w:rsidR="005F5416" w:rsidRPr="00B27E4E" w:rsidRDefault="005F5416" w:rsidP="00B27E4E">
      <w:pPr>
        <w:pStyle w:val="a7"/>
        <w:ind w:left="0"/>
        <w:jc w:val="both"/>
        <w:rPr>
          <w:rStyle w:val="a9"/>
          <w:i w:val="0"/>
          <w:iCs w:val="0"/>
          <w:sz w:val="28"/>
          <w:szCs w:val="28"/>
          <w:bdr w:val="none" w:sz="0" w:space="0" w:color="auto" w:frame="1"/>
          <w:lang w:val="uk-UA"/>
        </w:rPr>
      </w:pPr>
      <w:r w:rsidRPr="00B27E4E">
        <w:rPr>
          <w:sz w:val="28"/>
          <w:szCs w:val="28"/>
          <w:lang w:val="uk-UA"/>
        </w:rPr>
        <w:t xml:space="preserve">2. Погодити  внесення змін до </w:t>
      </w:r>
      <w:r w:rsidR="00931A4C" w:rsidRPr="00B27E4E">
        <w:rPr>
          <w:sz w:val="28"/>
          <w:szCs w:val="28"/>
          <w:lang w:val="uk-UA"/>
        </w:rPr>
        <w:t>структури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27E4E">
        <w:rPr>
          <w:bCs/>
          <w:sz w:val="28"/>
          <w:szCs w:val="28"/>
          <w:lang w:val="uk-UA"/>
        </w:rPr>
        <w:t>Рівненський обласний центр психічного здоров’я населення</w:t>
      </w:r>
      <w:r w:rsidRPr="00B27E4E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B27E4E">
        <w:rPr>
          <w:sz w:val="28"/>
          <w:szCs w:val="28"/>
          <w:bdr w:val="none" w:sz="0" w:space="0" w:color="auto" w:frame="1"/>
          <w:lang w:val="uk-UA"/>
        </w:rPr>
        <w:t>(лист від 13.09.2023  №2754).</w:t>
      </w:r>
    </w:p>
    <w:p w14:paraId="4D0B5C65" w14:textId="77777777" w:rsidR="00D04AE3" w:rsidRPr="00B27E4E" w:rsidRDefault="00D04AE3" w:rsidP="00B27E4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47E47E09" w14:textId="77777777" w:rsidR="00D04AE3" w:rsidRPr="00B27E4E" w:rsidRDefault="00D04AE3" w:rsidP="00B27E4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b/>
          <w:sz w:val="28"/>
          <w:szCs w:val="28"/>
          <w:u w:val="single"/>
          <w:lang w:val="uk-UA"/>
        </w:rPr>
        <w:t>ГОЛОСУВАЛИ:</w:t>
      </w:r>
      <w:r w:rsidRPr="00B27E4E">
        <w:rPr>
          <w:sz w:val="28"/>
          <w:szCs w:val="28"/>
          <w:lang w:val="uk-UA"/>
        </w:rPr>
        <w:t xml:space="preserve"> </w:t>
      </w:r>
      <w:r w:rsidRPr="00B27E4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27E4E">
        <w:rPr>
          <w:i/>
          <w:sz w:val="28"/>
          <w:szCs w:val="28"/>
          <w:lang w:val="uk-UA"/>
        </w:rPr>
        <w:t>чол</w:t>
      </w:r>
      <w:proofErr w:type="spellEnd"/>
      <w:r w:rsidRPr="00B27E4E">
        <w:rPr>
          <w:i/>
          <w:sz w:val="28"/>
          <w:szCs w:val="28"/>
          <w:lang w:val="uk-UA"/>
        </w:rPr>
        <w:t>.</w:t>
      </w:r>
    </w:p>
    <w:p w14:paraId="5AA22F64" w14:textId="77777777" w:rsidR="001247A6" w:rsidRPr="00B27E4E" w:rsidRDefault="001247A6" w:rsidP="00B27E4E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54906B06" w14:textId="77777777" w:rsidR="001247A6" w:rsidRPr="00B27E4E" w:rsidRDefault="001247A6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14:paraId="5569D42F" w14:textId="6ED17519" w:rsidR="00B066F2" w:rsidRPr="00B27E4E" w:rsidRDefault="00B066F2" w:rsidP="00B27E4E">
      <w:pPr>
        <w:pStyle w:val="a7"/>
        <w:tabs>
          <w:tab w:val="left" w:pos="-142"/>
          <w:tab w:val="left" w:pos="142"/>
          <w:tab w:val="left" w:pos="284"/>
          <w:tab w:val="left" w:pos="426"/>
        </w:tabs>
        <w:ind w:left="0"/>
        <w:jc w:val="both"/>
        <w:rPr>
          <w:i/>
          <w:color w:val="FF0000"/>
          <w:sz w:val="28"/>
          <w:szCs w:val="28"/>
          <w:lang w:val="uk-UA" w:eastAsia="uk-UA"/>
        </w:rPr>
      </w:pPr>
      <w:r w:rsidRPr="00B27E4E">
        <w:rPr>
          <w:b/>
          <w:iCs/>
          <w:sz w:val="28"/>
          <w:szCs w:val="28"/>
          <w:bdr w:val="none" w:sz="0" w:space="0" w:color="auto" w:frame="1"/>
          <w:lang w:val="uk-UA"/>
        </w:rPr>
        <w:t>1</w:t>
      </w:r>
      <w:r w:rsidR="00C277F2" w:rsidRPr="00B27E4E">
        <w:rPr>
          <w:b/>
          <w:iCs/>
          <w:sz w:val="28"/>
          <w:szCs w:val="28"/>
          <w:bdr w:val="none" w:sz="0" w:space="0" w:color="auto" w:frame="1"/>
          <w:lang w:val="uk-UA"/>
        </w:rPr>
        <w:t>1</w:t>
      </w:r>
      <w:r w:rsidRPr="00B27E4E">
        <w:rPr>
          <w:b/>
          <w:iCs/>
          <w:sz w:val="28"/>
          <w:szCs w:val="28"/>
          <w:bdr w:val="none" w:sz="0" w:space="0" w:color="auto" w:frame="1"/>
          <w:lang w:val="uk-UA"/>
        </w:rPr>
        <w:t>.Різне</w:t>
      </w:r>
    </w:p>
    <w:p w14:paraId="295F6023" w14:textId="77777777" w:rsidR="002046B5" w:rsidRPr="00B27E4E" w:rsidRDefault="002046B5" w:rsidP="00B27E4E">
      <w:pPr>
        <w:pStyle w:val="a7"/>
        <w:tabs>
          <w:tab w:val="left" w:pos="0"/>
          <w:tab w:val="left" w:pos="142"/>
          <w:tab w:val="left" w:pos="426"/>
        </w:tabs>
        <w:ind w:left="0"/>
        <w:rPr>
          <w:b/>
          <w:sz w:val="28"/>
          <w:szCs w:val="28"/>
          <w:u w:val="single"/>
          <w:lang w:val="uk-UA"/>
        </w:rPr>
      </w:pPr>
    </w:p>
    <w:p w14:paraId="1EC6D2A9" w14:textId="77777777" w:rsidR="00C277F2" w:rsidRPr="00B27E4E" w:rsidRDefault="00C277F2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4AF7D929" w14:textId="77777777" w:rsidR="009A2926" w:rsidRPr="00B27E4E" w:rsidRDefault="009A2926" w:rsidP="00B27E4E">
      <w:pPr>
        <w:pStyle w:val="a7"/>
        <w:tabs>
          <w:tab w:val="left" w:pos="0"/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14:paraId="2152C773" w14:textId="77777777" w:rsidR="002046B5" w:rsidRPr="00B27E4E" w:rsidRDefault="002046B5" w:rsidP="00B27E4E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B27E4E">
        <w:rPr>
          <w:b/>
          <w:iCs/>
          <w:sz w:val="28"/>
          <w:szCs w:val="28"/>
          <w:bdr w:val="none" w:sz="0" w:space="0" w:color="auto" w:frame="1"/>
        </w:rPr>
        <w:t xml:space="preserve">Голова постійної комісії                                                            </w:t>
      </w:r>
      <w:r w:rsidR="009762D1" w:rsidRPr="00B27E4E">
        <w:rPr>
          <w:b/>
          <w:iCs/>
          <w:sz w:val="28"/>
          <w:szCs w:val="28"/>
          <w:bdr w:val="none" w:sz="0" w:space="0" w:color="auto" w:frame="1"/>
        </w:rPr>
        <w:t xml:space="preserve">     </w:t>
      </w:r>
      <w:r w:rsidRPr="00B27E4E">
        <w:rPr>
          <w:b/>
          <w:iCs/>
          <w:sz w:val="28"/>
          <w:szCs w:val="28"/>
          <w:bdr w:val="none" w:sz="0" w:space="0" w:color="auto" w:frame="1"/>
        </w:rPr>
        <w:t>Юрій БІЛИК</w:t>
      </w:r>
    </w:p>
    <w:p w14:paraId="7FBA3A2D" w14:textId="77777777" w:rsidR="002046B5" w:rsidRPr="00B27E4E" w:rsidRDefault="002046B5" w:rsidP="00B27E4E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656C16B" w14:textId="77777777" w:rsidR="002046B5" w:rsidRPr="00B27E4E" w:rsidRDefault="002046B5" w:rsidP="00B27E4E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946DD17" w14:textId="77777777" w:rsidR="002046B5" w:rsidRPr="00B27E4E" w:rsidRDefault="002046B5" w:rsidP="00B27E4E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5E9CB689" w14:textId="77777777" w:rsidR="002046B5" w:rsidRPr="00B27E4E" w:rsidRDefault="002046B5" w:rsidP="00B27E4E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caps/>
          <w:sz w:val="28"/>
          <w:szCs w:val="28"/>
          <w:u w:val="single"/>
          <w:bdr w:val="none" w:sz="0" w:space="0" w:color="auto" w:frame="1"/>
          <w:lang w:val="uk-UA"/>
        </w:rPr>
      </w:pPr>
      <w:r w:rsidRPr="00B27E4E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Секретар постійної комісії                         </w:t>
      </w:r>
      <w:r w:rsidR="009762D1" w:rsidRPr="00B27E4E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        Олександр ГОМОН</w:t>
      </w:r>
    </w:p>
    <w:p w14:paraId="3D139749" w14:textId="77777777" w:rsidR="002046B5" w:rsidRPr="00B27E4E" w:rsidRDefault="002046B5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39FAC7A" w14:textId="77777777" w:rsidR="00C3391A" w:rsidRPr="00B27E4E" w:rsidRDefault="00C3391A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FA89FD0" w14:textId="77777777" w:rsidR="0057214B" w:rsidRPr="00B27E4E" w:rsidRDefault="0057214B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30799B8" w14:textId="77777777" w:rsidR="0057214B" w:rsidRPr="00B27E4E" w:rsidRDefault="0057214B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5A119A8" w14:textId="77777777" w:rsidR="0057214B" w:rsidRPr="00B27E4E" w:rsidRDefault="0057214B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0623EDC" w14:textId="77777777" w:rsidR="0057214B" w:rsidRPr="00B27E4E" w:rsidRDefault="0057214B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7B00741" w14:textId="77777777" w:rsidR="00557E56" w:rsidRPr="00B27E4E" w:rsidRDefault="00557E56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4EC8480" w14:textId="77777777" w:rsidR="00557E56" w:rsidRPr="00B27E4E" w:rsidRDefault="00557E56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63D845F" w14:textId="77777777" w:rsidR="0057214B" w:rsidRPr="00B27E4E" w:rsidRDefault="0057214B" w:rsidP="00B27E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BA6AF48" w14:textId="77777777" w:rsidR="00E63852" w:rsidRPr="00B27E4E" w:rsidRDefault="00E63852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B35E47F" w14:textId="77777777" w:rsidR="00E63852" w:rsidRPr="00B27E4E" w:rsidRDefault="00E63852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699E96C" w14:textId="77777777" w:rsidR="00E63852" w:rsidRPr="00B27E4E" w:rsidRDefault="00E63852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10C21F5" w14:textId="5995E5B6" w:rsidR="002046B5" w:rsidRPr="00B27E4E" w:rsidRDefault="002046B5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27E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14:paraId="197F67A2" w14:textId="71AD2B10" w:rsidR="002046B5" w:rsidRPr="00B27E4E" w:rsidRDefault="002046B5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E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B27E4E">
        <w:rPr>
          <w:rFonts w:ascii="Times New Roman" w:hAnsi="Times New Roman" w:cs="Times New Roman"/>
          <w:b/>
          <w:sz w:val="28"/>
          <w:szCs w:val="28"/>
        </w:rPr>
        <w:t>№4</w:t>
      </w:r>
      <w:r w:rsidR="000637DE" w:rsidRPr="00B27E4E">
        <w:rPr>
          <w:rFonts w:ascii="Times New Roman" w:hAnsi="Times New Roman" w:cs="Times New Roman"/>
          <w:b/>
          <w:sz w:val="28"/>
          <w:szCs w:val="28"/>
        </w:rPr>
        <w:t>9</w:t>
      </w:r>
    </w:p>
    <w:p w14:paraId="47B76B19" w14:textId="6C9FBDFB" w:rsidR="002046B5" w:rsidRPr="00B27E4E" w:rsidRDefault="002046B5" w:rsidP="00B27E4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E4E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B27E4E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0637DE" w:rsidRPr="00B27E4E">
        <w:rPr>
          <w:rFonts w:ascii="Times New Roman" w:hAnsi="Times New Roman" w:cs="Times New Roman"/>
          <w:b/>
          <w:sz w:val="28"/>
          <w:szCs w:val="28"/>
        </w:rPr>
        <w:t>15 вересня</w:t>
      </w:r>
      <w:r w:rsidRPr="00B27E4E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14:paraId="62946F3A" w14:textId="77777777" w:rsidR="002046B5" w:rsidRPr="00B27E4E" w:rsidRDefault="002046B5" w:rsidP="00B27E4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 w:eastAsia="uk-UA"/>
        </w:rPr>
      </w:pPr>
    </w:p>
    <w:p w14:paraId="29A81291" w14:textId="77777777" w:rsidR="00953C90" w:rsidRPr="00B27E4E" w:rsidRDefault="00953C90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 xml:space="preserve">Біляк </w:t>
      </w:r>
      <w:r w:rsidRPr="00B27E4E">
        <w:rPr>
          <w:i/>
          <w:sz w:val="28"/>
          <w:szCs w:val="28"/>
          <w:lang w:val="uk-UA"/>
        </w:rPr>
        <w:t>Лідія Аркадіївна – директор департаменту фінансів облдержадміністрації.</w:t>
      </w:r>
    </w:p>
    <w:p w14:paraId="4BB87B60" w14:textId="77777777" w:rsidR="00953C90" w:rsidRPr="00B27E4E" w:rsidRDefault="00953C90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3AC77D5F" w14:textId="2FDCFBE6" w:rsidR="00AB2CC3" w:rsidRPr="00B27E4E" w:rsidRDefault="00AB2CC3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 xml:space="preserve">Бучинський </w:t>
      </w:r>
      <w:r w:rsidRPr="00B27E4E">
        <w:rPr>
          <w:i/>
          <w:sz w:val="28"/>
          <w:szCs w:val="28"/>
          <w:lang w:val="uk-UA"/>
        </w:rPr>
        <w:t>Олексій Андрійович – заступник голови обласної ради.</w:t>
      </w:r>
    </w:p>
    <w:p w14:paraId="122184D3" w14:textId="77777777" w:rsidR="00AB2CC3" w:rsidRPr="00B27E4E" w:rsidRDefault="00AB2CC3" w:rsidP="00B27E4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7C43E728" w14:textId="77777777" w:rsidR="00AB2CC3" w:rsidRPr="00B27E4E" w:rsidRDefault="00AB2CC3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27E4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B27E4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14:paraId="5407E71C" w14:textId="77777777" w:rsidR="00AB2CC3" w:rsidRPr="00B27E4E" w:rsidRDefault="00AB2CC3" w:rsidP="00B27E4E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14:paraId="6F4EA33A" w14:textId="74CF8A98" w:rsidR="00EE3B3C" w:rsidRPr="00B27E4E" w:rsidRDefault="00EE3B3C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>гАВРИЛЮК с</w:t>
      </w:r>
      <w:r w:rsidR="00B2367B" w:rsidRPr="00B27E4E">
        <w:rPr>
          <w:i/>
          <w:sz w:val="28"/>
          <w:szCs w:val="28"/>
          <w:lang w:val="uk-UA"/>
        </w:rPr>
        <w:t xml:space="preserve">ергій </w:t>
      </w:r>
      <w:r w:rsidRPr="00B27E4E">
        <w:rPr>
          <w:i/>
          <w:caps/>
          <w:sz w:val="28"/>
          <w:szCs w:val="28"/>
          <w:lang w:val="uk-UA"/>
        </w:rPr>
        <w:t xml:space="preserve"> м</w:t>
      </w:r>
      <w:r w:rsidR="00B2367B" w:rsidRPr="00B27E4E">
        <w:rPr>
          <w:i/>
          <w:sz w:val="28"/>
          <w:szCs w:val="28"/>
          <w:lang w:val="uk-UA"/>
        </w:rPr>
        <w:t>иколайович</w:t>
      </w:r>
      <w:r w:rsidRPr="00B27E4E">
        <w:rPr>
          <w:i/>
          <w:caps/>
          <w:sz w:val="28"/>
          <w:szCs w:val="28"/>
          <w:lang w:val="uk-UA"/>
        </w:rPr>
        <w:t xml:space="preserve"> – </w:t>
      </w:r>
      <w:r w:rsidR="00B2367B" w:rsidRPr="00B27E4E">
        <w:rPr>
          <w:i/>
          <w:caps/>
          <w:sz w:val="28"/>
          <w:szCs w:val="28"/>
          <w:lang w:val="uk-UA"/>
        </w:rPr>
        <w:t xml:space="preserve"> </w:t>
      </w:r>
      <w:r w:rsidR="00B2367B" w:rsidRPr="00B27E4E">
        <w:rPr>
          <w:i/>
          <w:sz w:val="28"/>
          <w:szCs w:val="28"/>
          <w:lang w:val="uk-UA"/>
        </w:rPr>
        <w:t xml:space="preserve">заступник </w:t>
      </w:r>
      <w:r w:rsidRPr="00B27E4E">
        <w:rPr>
          <w:i/>
          <w:sz w:val="28"/>
          <w:szCs w:val="28"/>
          <w:lang w:val="uk-UA"/>
        </w:rPr>
        <w:t>керуюч</w:t>
      </w:r>
      <w:r w:rsidR="00B2367B" w:rsidRPr="00B27E4E">
        <w:rPr>
          <w:i/>
          <w:sz w:val="28"/>
          <w:szCs w:val="28"/>
          <w:lang w:val="uk-UA"/>
        </w:rPr>
        <w:t>ого</w:t>
      </w:r>
      <w:r w:rsidRPr="00B27E4E">
        <w:rPr>
          <w:i/>
          <w:sz w:val="28"/>
          <w:szCs w:val="28"/>
          <w:lang w:val="uk-UA"/>
        </w:rPr>
        <w:t xml:space="preserve"> справами виконавчого апарату</w:t>
      </w:r>
      <w:r w:rsidRPr="00B27E4E">
        <w:rPr>
          <w:rStyle w:val="rvts23"/>
          <w:rFonts w:eastAsia="Calibri"/>
          <w:i/>
          <w:sz w:val="28"/>
          <w:szCs w:val="28"/>
          <w:lang w:val="uk-UA"/>
        </w:rPr>
        <w:t>– керівник</w:t>
      </w:r>
      <w:r w:rsidR="00B2367B" w:rsidRPr="00B27E4E">
        <w:rPr>
          <w:rStyle w:val="rvts23"/>
          <w:rFonts w:eastAsia="Calibri"/>
          <w:i/>
          <w:sz w:val="28"/>
          <w:szCs w:val="28"/>
          <w:lang w:val="uk-UA"/>
        </w:rPr>
        <w:t>а</w:t>
      </w:r>
      <w:r w:rsidRPr="00B27E4E">
        <w:rPr>
          <w:rStyle w:val="rvts23"/>
          <w:rFonts w:eastAsia="Calibri"/>
          <w:i/>
          <w:sz w:val="28"/>
          <w:szCs w:val="28"/>
          <w:lang w:val="uk-UA"/>
        </w:rPr>
        <w:t xml:space="preserve"> секретаріату Рівненської обласної ради.</w:t>
      </w:r>
    </w:p>
    <w:p w14:paraId="26F2CDA7" w14:textId="77777777" w:rsidR="00EE3B3C" w:rsidRPr="00B27E4E" w:rsidRDefault="00EE3B3C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6E41DC16" w14:textId="77777777" w:rsidR="00B77A58" w:rsidRPr="00B27E4E" w:rsidRDefault="00B77A58" w:rsidP="00B27E4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27E4E"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B27E4E">
        <w:rPr>
          <w:rStyle w:val="rvts23"/>
          <w:i/>
          <w:sz w:val="28"/>
          <w:szCs w:val="28"/>
          <w:lang w:val="uk-UA"/>
        </w:rPr>
        <w:t>Богдан Адамович – начальник юридичного відділу та кадрової роботи виконавчого апарату обласної ради.</w:t>
      </w:r>
    </w:p>
    <w:p w14:paraId="63ECF15D" w14:textId="77777777" w:rsidR="00B77A58" w:rsidRPr="00B27E4E" w:rsidRDefault="00B77A58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2C224254" w14:textId="3DBF0343" w:rsidR="00AB2CC3" w:rsidRPr="00B27E4E" w:rsidRDefault="00AB2CC3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Ковальова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Галина Семенівна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медичний директор з </w:t>
      </w:r>
      <w:proofErr w:type="spellStart"/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Pr="00B27E4E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B27E4E">
        <w:rPr>
          <w:i/>
          <w:sz w:val="28"/>
          <w:szCs w:val="28"/>
          <w:lang w:val="uk-UA"/>
        </w:rPr>
        <w:t>перинатальний</w:t>
      </w:r>
      <w:proofErr w:type="spellEnd"/>
      <w:r w:rsidRPr="00B27E4E">
        <w:rPr>
          <w:i/>
          <w:sz w:val="28"/>
          <w:szCs w:val="28"/>
          <w:lang w:val="uk-UA"/>
        </w:rPr>
        <w:t xml:space="preserve"> центр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9575633" w14:textId="77777777" w:rsidR="00AB2CC3" w:rsidRPr="00B27E4E" w:rsidRDefault="00AB2CC3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6692B984" w14:textId="77777777" w:rsidR="00AB2CC3" w:rsidRPr="00B27E4E" w:rsidRDefault="00AB2CC3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КП «</w:t>
      </w:r>
      <w:r w:rsidRPr="00B27E4E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25E3F8BD" w14:textId="77777777" w:rsidR="00AB2CC3" w:rsidRPr="00B27E4E" w:rsidRDefault="00AB2CC3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76C9F16A" w14:textId="77777777" w:rsidR="00AB2CC3" w:rsidRPr="00B27E4E" w:rsidRDefault="00AB2CC3" w:rsidP="00B27E4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B27E4E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B27E4E">
        <w:rPr>
          <w:rStyle w:val="rvts23"/>
          <w:i/>
          <w:sz w:val="28"/>
          <w:szCs w:val="28"/>
          <w:lang w:val="uk-UA"/>
        </w:rPr>
        <w:t>Микола Герасимович</w:t>
      </w:r>
      <w:r w:rsidRPr="00B27E4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B27E4E">
        <w:rPr>
          <w:rStyle w:val="rvts23"/>
          <w:i/>
          <w:sz w:val="28"/>
          <w:szCs w:val="28"/>
          <w:lang w:val="uk-UA"/>
        </w:rPr>
        <w:t>– перший заступник голови обласної ради.</w:t>
      </w:r>
    </w:p>
    <w:p w14:paraId="624605B6" w14:textId="77777777" w:rsidR="005724A7" w:rsidRPr="00B27E4E" w:rsidRDefault="005724A7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0BD9A4FE" w14:textId="38987949" w:rsidR="00357E9D" w:rsidRPr="00B27E4E" w:rsidRDefault="00357E9D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Рудько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Алла Андріївна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директора з економічних питань КП «</w:t>
      </w:r>
      <w:r w:rsidRPr="00B27E4E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04DE4399" w14:textId="77777777" w:rsidR="005724A7" w:rsidRPr="00B27E4E" w:rsidRDefault="005724A7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359614C6" w14:textId="0FC1F9BE" w:rsidR="00BA7788" w:rsidRPr="00B27E4E" w:rsidRDefault="00BA7788" w:rsidP="00B27E4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B27E4E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облдержадміністрації.</w:t>
      </w:r>
    </w:p>
    <w:p w14:paraId="3864D812" w14:textId="77777777" w:rsidR="00BA7788" w:rsidRPr="00B27E4E" w:rsidRDefault="00BA7788" w:rsidP="00B27E4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</w:p>
    <w:p w14:paraId="182CE342" w14:textId="77777777" w:rsidR="00DF2122" w:rsidRPr="00B27E4E" w:rsidRDefault="00DF2122" w:rsidP="00B27E4E">
      <w:pPr>
        <w:pStyle w:val="a7"/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B27E4E">
        <w:rPr>
          <w:i/>
          <w:caps/>
          <w:sz w:val="28"/>
          <w:szCs w:val="28"/>
          <w:lang w:val="uk-UA" w:eastAsia="uk-UA"/>
        </w:rPr>
        <w:t xml:space="preserve">Осіпчук </w:t>
      </w:r>
      <w:r w:rsidRPr="00B27E4E">
        <w:rPr>
          <w:i/>
          <w:sz w:val="28"/>
          <w:szCs w:val="28"/>
          <w:lang w:val="uk-UA" w:eastAsia="uk-UA"/>
        </w:rPr>
        <w:t>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4B8647CD" w14:textId="77777777" w:rsidR="00DF2122" w:rsidRPr="00B27E4E" w:rsidRDefault="00DF2122" w:rsidP="00B27E4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033CB16B" w14:textId="797D5331" w:rsidR="001966C6" w:rsidRPr="00B27E4E" w:rsidRDefault="001966C6" w:rsidP="00B27E4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 xml:space="preserve">Свисталюк </w:t>
      </w:r>
      <w:r w:rsidRPr="00B27E4E">
        <w:rPr>
          <w:i/>
          <w:sz w:val="28"/>
          <w:szCs w:val="28"/>
          <w:lang w:val="uk-UA"/>
        </w:rPr>
        <w:t>Сергій Анатолійович – заступник голови обласної ради.</w:t>
      </w:r>
    </w:p>
    <w:p w14:paraId="6AAE5A5F" w14:textId="77777777" w:rsidR="001966C6" w:rsidRPr="00B27E4E" w:rsidRDefault="001966C6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14:paraId="6A64C089" w14:textId="064A47BA" w:rsidR="00357E9D" w:rsidRPr="00B27E4E" w:rsidRDefault="00357E9D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B27E4E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2DAD5141" w14:textId="77777777" w:rsidR="00F60CEC" w:rsidRPr="00B27E4E" w:rsidRDefault="00F60CEC" w:rsidP="00B27E4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23ABB63B" w14:textId="77777777" w:rsidR="00F60CEC" w:rsidRPr="00B27E4E" w:rsidRDefault="00F60CEC" w:rsidP="00B27E4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27E4E">
        <w:rPr>
          <w:i/>
          <w:caps/>
          <w:sz w:val="28"/>
          <w:szCs w:val="28"/>
          <w:lang w:val="uk-UA"/>
        </w:rPr>
        <w:t>Сологуб</w:t>
      </w:r>
      <w:r w:rsidRPr="00B27E4E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B27E4E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14:paraId="312E755A" w14:textId="77777777" w:rsidR="00F60CEC" w:rsidRPr="00B27E4E" w:rsidRDefault="00F60CEC" w:rsidP="00B27E4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4FE4EB4E" w14:textId="77777777" w:rsidR="000134E5" w:rsidRPr="00B27E4E" w:rsidRDefault="000134E5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 xml:space="preserve">Ткач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B27E4E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1C23E0EF" w14:textId="77777777" w:rsidR="000134E5" w:rsidRPr="00B27E4E" w:rsidRDefault="000134E5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14:paraId="122F12AE" w14:textId="77777777" w:rsidR="000134E5" w:rsidRPr="00B27E4E" w:rsidRDefault="000134E5" w:rsidP="00B27E4E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4E">
        <w:rPr>
          <w:rFonts w:ascii="Times New Roman" w:hAnsi="Times New Roman" w:cs="Times New Roman"/>
          <w:i/>
          <w:caps/>
          <w:sz w:val="28"/>
          <w:szCs w:val="28"/>
        </w:rPr>
        <w:t>Ундір</w:t>
      </w:r>
      <w:r w:rsidRPr="00B27E4E">
        <w:rPr>
          <w:rFonts w:ascii="Times New Roman" w:hAnsi="Times New Roman" w:cs="Times New Roman"/>
          <w:i/>
          <w:sz w:val="28"/>
          <w:szCs w:val="28"/>
        </w:rPr>
        <w:t xml:space="preserve"> Віталій Олександрович – заступник голови обласної ради.</w:t>
      </w:r>
    </w:p>
    <w:p w14:paraId="1850BA0B" w14:textId="77777777" w:rsidR="00B752BE" w:rsidRPr="00B27E4E" w:rsidRDefault="00B752BE" w:rsidP="00B27E4E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587B2D" w14:textId="091569DD" w:rsidR="000134E5" w:rsidRPr="00B27E4E" w:rsidRDefault="000134E5" w:rsidP="00B27E4E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B27E4E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B27E4E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B27E4E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14:paraId="38F117B9" w14:textId="77777777" w:rsidR="00F60CEC" w:rsidRPr="00B27E4E" w:rsidRDefault="00F60CEC" w:rsidP="00B27E4E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sectPr w:rsidR="00F60CEC" w:rsidRPr="00B27E4E" w:rsidSect="00683FC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BFA"/>
    <w:multiLevelType w:val="hybridMultilevel"/>
    <w:tmpl w:val="82C2E8C2"/>
    <w:lvl w:ilvl="0" w:tplc="AF20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1F84"/>
    <w:multiLevelType w:val="hybridMultilevel"/>
    <w:tmpl w:val="D056214E"/>
    <w:lvl w:ilvl="0" w:tplc="AF8872C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377E1F03"/>
    <w:multiLevelType w:val="hybridMultilevel"/>
    <w:tmpl w:val="3F4A6C46"/>
    <w:lvl w:ilvl="0" w:tplc="3B50D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E17"/>
    <w:multiLevelType w:val="hybridMultilevel"/>
    <w:tmpl w:val="79148234"/>
    <w:lvl w:ilvl="0" w:tplc="76B43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0754"/>
    <w:multiLevelType w:val="hybridMultilevel"/>
    <w:tmpl w:val="69B00CAE"/>
    <w:lvl w:ilvl="0" w:tplc="83C6DFC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EE23F65"/>
    <w:multiLevelType w:val="hybridMultilevel"/>
    <w:tmpl w:val="9AD42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35EDA"/>
    <w:multiLevelType w:val="multilevel"/>
    <w:tmpl w:val="568CAC32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B5"/>
    <w:rsid w:val="00000B4D"/>
    <w:rsid w:val="0000339D"/>
    <w:rsid w:val="00006923"/>
    <w:rsid w:val="0001324E"/>
    <w:rsid w:val="000134E5"/>
    <w:rsid w:val="00014D95"/>
    <w:rsid w:val="000216D5"/>
    <w:rsid w:val="00025B7A"/>
    <w:rsid w:val="000269F4"/>
    <w:rsid w:val="0003012C"/>
    <w:rsid w:val="000318B9"/>
    <w:rsid w:val="000418BE"/>
    <w:rsid w:val="00042D23"/>
    <w:rsid w:val="00046911"/>
    <w:rsid w:val="000637DE"/>
    <w:rsid w:val="00072E9F"/>
    <w:rsid w:val="00091DB3"/>
    <w:rsid w:val="000A1FC4"/>
    <w:rsid w:val="000A4F10"/>
    <w:rsid w:val="000A551C"/>
    <w:rsid w:val="000B669A"/>
    <w:rsid w:val="000E1E49"/>
    <w:rsid w:val="000F0524"/>
    <w:rsid w:val="0010208B"/>
    <w:rsid w:val="0010411E"/>
    <w:rsid w:val="001053CD"/>
    <w:rsid w:val="001074B7"/>
    <w:rsid w:val="001153BE"/>
    <w:rsid w:val="001247A6"/>
    <w:rsid w:val="00153F84"/>
    <w:rsid w:val="00154539"/>
    <w:rsid w:val="00167B61"/>
    <w:rsid w:val="00174B6D"/>
    <w:rsid w:val="001832DB"/>
    <w:rsid w:val="00191661"/>
    <w:rsid w:val="0019274D"/>
    <w:rsid w:val="00194B6A"/>
    <w:rsid w:val="001966C6"/>
    <w:rsid w:val="0019707B"/>
    <w:rsid w:val="001A7E3F"/>
    <w:rsid w:val="001C04E9"/>
    <w:rsid w:val="001D10D0"/>
    <w:rsid w:val="001D2CC5"/>
    <w:rsid w:val="001D47EE"/>
    <w:rsid w:val="001F22F9"/>
    <w:rsid w:val="001F3638"/>
    <w:rsid w:val="001F722D"/>
    <w:rsid w:val="002046B5"/>
    <w:rsid w:val="00210642"/>
    <w:rsid w:val="002259CD"/>
    <w:rsid w:val="00233F73"/>
    <w:rsid w:val="00240322"/>
    <w:rsid w:val="00242847"/>
    <w:rsid w:val="00245ABF"/>
    <w:rsid w:val="00251730"/>
    <w:rsid w:val="002536C3"/>
    <w:rsid w:val="0025593C"/>
    <w:rsid w:val="00255A16"/>
    <w:rsid w:val="00265D85"/>
    <w:rsid w:val="0026761D"/>
    <w:rsid w:val="0027055A"/>
    <w:rsid w:val="002710CF"/>
    <w:rsid w:val="00271B36"/>
    <w:rsid w:val="00273F7A"/>
    <w:rsid w:val="00276F63"/>
    <w:rsid w:val="0028099D"/>
    <w:rsid w:val="00283F91"/>
    <w:rsid w:val="0028669B"/>
    <w:rsid w:val="00297D0F"/>
    <w:rsid w:val="002A408A"/>
    <w:rsid w:val="002B60A1"/>
    <w:rsid w:val="002C2195"/>
    <w:rsid w:val="002C5498"/>
    <w:rsid w:val="002D115C"/>
    <w:rsid w:val="002E19E0"/>
    <w:rsid w:val="002E7532"/>
    <w:rsid w:val="002F1F4C"/>
    <w:rsid w:val="002F3582"/>
    <w:rsid w:val="00320AD3"/>
    <w:rsid w:val="00322227"/>
    <w:rsid w:val="00323364"/>
    <w:rsid w:val="00323735"/>
    <w:rsid w:val="003257DA"/>
    <w:rsid w:val="00326155"/>
    <w:rsid w:val="0033187A"/>
    <w:rsid w:val="00332F2B"/>
    <w:rsid w:val="00336685"/>
    <w:rsid w:val="00345BA2"/>
    <w:rsid w:val="003507FD"/>
    <w:rsid w:val="00352F02"/>
    <w:rsid w:val="00356F5E"/>
    <w:rsid w:val="00357E9D"/>
    <w:rsid w:val="00362C01"/>
    <w:rsid w:val="00364A95"/>
    <w:rsid w:val="00366F83"/>
    <w:rsid w:val="00375874"/>
    <w:rsid w:val="00380925"/>
    <w:rsid w:val="003A01AD"/>
    <w:rsid w:val="003A2D68"/>
    <w:rsid w:val="003B63DA"/>
    <w:rsid w:val="003B6682"/>
    <w:rsid w:val="003D1338"/>
    <w:rsid w:val="003D3C55"/>
    <w:rsid w:val="003E0398"/>
    <w:rsid w:val="003E299A"/>
    <w:rsid w:val="003E6166"/>
    <w:rsid w:val="003E7D9A"/>
    <w:rsid w:val="0040395F"/>
    <w:rsid w:val="00403A88"/>
    <w:rsid w:val="00405738"/>
    <w:rsid w:val="004160A4"/>
    <w:rsid w:val="004208F3"/>
    <w:rsid w:val="00421F55"/>
    <w:rsid w:val="004260F4"/>
    <w:rsid w:val="0043560F"/>
    <w:rsid w:val="00436D38"/>
    <w:rsid w:val="00446339"/>
    <w:rsid w:val="004512BD"/>
    <w:rsid w:val="00453B61"/>
    <w:rsid w:val="00454393"/>
    <w:rsid w:val="004600B2"/>
    <w:rsid w:val="00461853"/>
    <w:rsid w:val="00481130"/>
    <w:rsid w:val="00483FFA"/>
    <w:rsid w:val="00485234"/>
    <w:rsid w:val="00491B04"/>
    <w:rsid w:val="00496104"/>
    <w:rsid w:val="004A170B"/>
    <w:rsid w:val="004D478C"/>
    <w:rsid w:val="004E2C71"/>
    <w:rsid w:val="004F45FA"/>
    <w:rsid w:val="0050444D"/>
    <w:rsid w:val="00515671"/>
    <w:rsid w:val="005164ED"/>
    <w:rsid w:val="005177DD"/>
    <w:rsid w:val="00525F96"/>
    <w:rsid w:val="00534584"/>
    <w:rsid w:val="00535E07"/>
    <w:rsid w:val="005402B0"/>
    <w:rsid w:val="00541C2B"/>
    <w:rsid w:val="0055018B"/>
    <w:rsid w:val="00557E56"/>
    <w:rsid w:val="0057214B"/>
    <w:rsid w:val="005724A7"/>
    <w:rsid w:val="00594FAE"/>
    <w:rsid w:val="005C3905"/>
    <w:rsid w:val="005F5416"/>
    <w:rsid w:val="0060179B"/>
    <w:rsid w:val="00616257"/>
    <w:rsid w:val="00621EEB"/>
    <w:rsid w:val="00622238"/>
    <w:rsid w:val="006324B8"/>
    <w:rsid w:val="00636031"/>
    <w:rsid w:val="00641830"/>
    <w:rsid w:val="00643FA1"/>
    <w:rsid w:val="0065590C"/>
    <w:rsid w:val="006559B1"/>
    <w:rsid w:val="00664BCA"/>
    <w:rsid w:val="0066661E"/>
    <w:rsid w:val="006750EA"/>
    <w:rsid w:val="006937DA"/>
    <w:rsid w:val="00696AD1"/>
    <w:rsid w:val="006A615E"/>
    <w:rsid w:val="006B06E1"/>
    <w:rsid w:val="006B0FB3"/>
    <w:rsid w:val="006B69F2"/>
    <w:rsid w:val="006D75A7"/>
    <w:rsid w:val="006F5465"/>
    <w:rsid w:val="006F68C6"/>
    <w:rsid w:val="0071272F"/>
    <w:rsid w:val="00716063"/>
    <w:rsid w:val="00724471"/>
    <w:rsid w:val="00733786"/>
    <w:rsid w:val="00736D1A"/>
    <w:rsid w:val="007620AE"/>
    <w:rsid w:val="007718FE"/>
    <w:rsid w:val="00782C92"/>
    <w:rsid w:val="007873E2"/>
    <w:rsid w:val="00795069"/>
    <w:rsid w:val="007B0781"/>
    <w:rsid w:val="007C4FD4"/>
    <w:rsid w:val="007C74CB"/>
    <w:rsid w:val="007D1F56"/>
    <w:rsid w:val="007E7AFB"/>
    <w:rsid w:val="00801B7B"/>
    <w:rsid w:val="008079DB"/>
    <w:rsid w:val="008103F4"/>
    <w:rsid w:val="00810E23"/>
    <w:rsid w:val="00811697"/>
    <w:rsid w:val="00814DA0"/>
    <w:rsid w:val="008331EC"/>
    <w:rsid w:val="0083479E"/>
    <w:rsid w:val="00842E03"/>
    <w:rsid w:val="0084665F"/>
    <w:rsid w:val="00860DDA"/>
    <w:rsid w:val="00864740"/>
    <w:rsid w:val="00866193"/>
    <w:rsid w:val="00871707"/>
    <w:rsid w:val="00872912"/>
    <w:rsid w:val="00873CDB"/>
    <w:rsid w:val="00881B57"/>
    <w:rsid w:val="00894ECE"/>
    <w:rsid w:val="008A1FF6"/>
    <w:rsid w:val="008B509D"/>
    <w:rsid w:val="008C72F9"/>
    <w:rsid w:val="008C7817"/>
    <w:rsid w:val="008D6E38"/>
    <w:rsid w:val="008F2BFF"/>
    <w:rsid w:val="00903D2C"/>
    <w:rsid w:val="0091096B"/>
    <w:rsid w:val="00912D0B"/>
    <w:rsid w:val="00912E81"/>
    <w:rsid w:val="00912FC0"/>
    <w:rsid w:val="0091526B"/>
    <w:rsid w:val="009314AC"/>
    <w:rsid w:val="00931A4C"/>
    <w:rsid w:val="00936F23"/>
    <w:rsid w:val="00941ED8"/>
    <w:rsid w:val="009539DA"/>
    <w:rsid w:val="00953C90"/>
    <w:rsid w:val="009762D1"/>
    <w:rsid w:val="00982E61"/>
    <w:rsid w:val="009A03B7"/>
    <w:rsid w:val="009A2926"/>
    <w:rsid w:val="009B038E"/>
    <w:rsid w:val="009D4961"/>
    <w:rsid w:val="009E39DE"/>
    <w:rsid w:val="00A00F04"/>
    <w:rsid w:val="00A07DAB"/>
    <w:rsid w:val="00A107F7"/>
    <w:rsid w:val="00A20446"/>
    <w:rsid w:val="00A25F9E"/>
    <w:rsid w:val="00A458BC"/>
    <w:rsid w:val="00A635ED"/>
    <w:rsid w:val="00A710A4"/>
    <w:rsid w:val="00A854D2"/>
    <w:rsid w:val="00A874C6"/>
    <w:rsid w:val="00A909E3"/>
    <w:rsid w:val="00A912D2"/>
    <w:rsid w:val="00A92207"/>
    <w:rsid w:val="00A92605"/>
    <w:rsid w:val="00AB2CC3"/>
    <w:rsid w:val="00AC0B02"/>
    <w:rsid w:val="00AE05A5"/>
    <w:rsid w:val="00AF337B"/>
    <w:rsid w:val="00B066F2"/>
    <w:rsid w:val="00B15AF2"/>
    <w:rsid w:val="00B2367B"/>
    <w:rsid w:val="00B26A7B"/>
    <w:rsid w:val="00B27E4E"/>
    <w:rsid w:val="00B3245F"/>
    <w:rsid w:val="00B413D4"/>
    <w:rsid w:val="00B4167D"/>
    <w:rsid w:val="00B43CBA"/>
    <w:rsid w:val="00B5565F"/>
    <w:rsid w:val="00B558AF"/>
    <w:rsid w:val="00B71CF7"/>
    <w:rsid w:val="00B752BE"/>
    <w:rsid w:val="00B76AF7"/>
    <w:rsid w:val="00B77A58"/>
    <w:rsid w:val="00B77E6D"/>
    <w:rsid w:val="00B8094D"/>
    <w:rsid w:val="00B80FD8"/>
    <w:rsid w:val="00B87F13"/>
    <w:rsid w:val="00B9101E"/>
    <w:rsid w:val="00B96BE6"/>
    <w:rsid w:val="00BA4588"/>
    <w:rsid w:val="00BA7788"/>
    <w:rsid w:val="00BB468A"/>
    <w:rsid w:val="00BB4E3E"/>
    <w:rsid w:val="00BB636F"/>
    <w:rsid w:val="00BB6886"/>
    <w:rsid w:val="00BC5AED"/>
    <w:rsid w:val="00BC7EED"/>
    <w:rsid w:val="00BD6E48"/>
    <w:rsid w:val="00BD6E91"/>
    <w:rsid w:val="00BF237E"/>
    <w:rsid w:val="00BF4A94"/>
    <w:rsid w:val="00BF5AD3"/>
    <w:rsid w:val="00BF7011"/>
    <w:rsid w:val="00C277F2"/>
    <w:rsid w:val="00C30BFD"/>
    <w:rsid w:val="00C32039"/>
    <w:rsid w:val="00C3391A"/>
    <w:rsid w:val="00C44A01"/>
    <w:rsid w:val="00C53626"/>
    <w:rsid w:val="00C54587"/>
    <w:rsid w:val="00C5698F"/>
    <w:rsid w:val="00C6352D"/>
    <w:rsid w:val="00CA226F"/>
    <w:rsid w:val="00CC3938"/>
    <w:rsid w:val="00CC4C1E"/>
    <w:rsid w:val="00CD749A"/>
    <w:rsid w:val="00CE1B0C"/>
    <w:rsid w:val="00CE30C0"/>
    <w:rsid w:val="00CE61DF"/>
    <w:rsid w:val="00CF2016"/>
    <w:rsid w:val="00CF6181"/>
    <w:rsid w:val="00D008BC"/>
    <w:rsid w:val="00D02096"/>
    <w:rsid w:val="00D04AE3"/>
    <w:rsid w:val="00D0784A"/>
    <w:rsid w:val="00D11139"/>
    <w:rsid w:val="00D16626"/>
    <w:rsid w:val="00D16941"/>
    <w:rsid w:val="00D223DE"/>
    <w:rsid w:val="00D36F8E"/>
    <w:rsid w:val="00D40795"/>
    <w:rsid w:val="00D563A8"/>
    <w:rsid w:val="00D77270"/>
    <w:rsid w:val="00D84CCE"/>
    <w:rsid w:val="00D853A9"/>
    <w:rsid w:val="00DA6A37"/>
    <w:rsid w:val="00DC2084"/>
    <w:rsid w:val="00DC5E1A"/>
    <w:rsid w:val="00DC6086"/>
    <w:rsid w:val="00DC61B2"/>
    <w:rsid w:val="00DD0429"/>
    <w:rsid w:val="00DE636B"/>
    <w:rsid w:val="00DE72A3"/>
    <w:rsid w:val="00DF2122"/>
    <w:rsid w:val="00DF6A13"/>
    <w:rsid w:val="00E14FF8"/>
    <w:rsid w:val="00E239EB"/>
    <w:rsid w:val="00E3710D"/>
    <w:rsid w:val="00E54B17"/>
    <w:rsid w:val="00E55BDE"/>
    <w:rsid w:val="00E63852"/>
    <w:rsid w:val="00E64574"/>
    <w:rsid w:val="00E6764D"/>
    <w:rsid w:val="00E76035"/>
    <w:rsid w:val="00E853AD"/>
    <w:rsid w:val="00EA0053"/>
    <w:rsid w:val="00EA24B6"/>
    <w:rsid w:val="00EA4AEA"/>
    <w:rsid w:val="00EA5460"/>
    <w:rsid w:val="00EA709A"/>
    <w:rsid w:val="00EB06B3"/>
    <w:rsid w:val="00EB4E2E"/>
    <w:rsid w:val="00ED5FD3"/>
    <w:rsid w:val="00EE3B3C"/>
    <w:rsid w:val="00F06EEF"/>
    <w:rsid w:val="00F12D10"/>
    <w:rsid w:val="00F13D3A"/>
    <w:rsid w:val="00F1407C"/>
    <w:rsid w:val="00F334D0"/>
    <w:rsid w:val="00F36ED7"/>
    <w:rsid w:val="00F3792E"/>
    <w:rsid w:val="00F40432"/>
    <w:rsid w:val="00F437F5"/>
    <w:rsid w:val="00F52C21"/>
    <w:rsid w:val="00F57F17"/>
    <w:rsid w:val="00F60CEC"/>
    <w:rsid w:val="00F61B91"/>
    <w:rsid w:val="00F67426"/>
    <w:rsid w:val="00FA3F52"/>
    <w:rsid w:val="00FA4B88"/>
    <w:rsid w:val="00FA6171"/>
    <w:rsid w:val="00FA6505"/>
    <w:rsid w:val="00FB2A2E"/>
    <w:rsid w:val="00FB3817"/>
    <w:rsid w:val="00FC0150"/>
    <w:rsid w:val="00FC5AB9"/>
    <w:rsid w:val="00FD49D8"/>
    <w:rsid w:val="00FE3428"/>
    <w:rsid w:val="00FE3C98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5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6B5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2046B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046B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2046B5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2046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2046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20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2046B5"/>
  </w:style>
  <w:style w:type="character" w:styleId="a9">
    <w:name w:val="Emphasis"/>
    <w:basedOn w:val="a0"/>
    <w:uiPriority w:val="20"/>
    <w:qFormat/>
    <w:rsid w:val="002046B5"/>
    <w:rPr>
      <w:i/>
      <w:iCs/>
    </w:rPr>
  </w:style>
  <w:style w:type="paragraph" w:customStyle="1" w:styleId="doctor-carddoctortitletxnz">
    <w:name w:val="doctor-card_doctor__title__txnz_"/>
    <w:basedOn w:val="a"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87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6B5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2046B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046B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2046B5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2046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2046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20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2046B5"/>
  </w:style>
  <w:style w:type="character" w:styleId="a9">
    <w:name w:val="Emphasis"/>
    <w:basedOn w:val="a0"/>
    <w:uiPriority w:val="20"/>
    <w:qFormat/>
    <w:rsid w:val="002046B5"/>
    <w:rPr>
      <w:i/>
      <w:iCs/>
    </w:rPr>
  </w:style>
  <w:style w:type="paragraph" w:customStyle="1" w:styleId="doctor-carddoctortitletxnz">
    <w:name w:val="doctor-card_doctor__title__txnz_"/>
    <w:basedOn w:val="a"/>
    <w:rsid w:val="0020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87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0E3A-F6E4-4805-8138-7193D978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13866</Words>
  <Characters>7904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446</cp:revision>
  <cp:lastPrinted>2023-08-24T08:59:00Z</cp:lastPrinted>
  <dcterms:created xsi:type="dcterms:W3CDTF">2023-08-22T06:55:00Z</dcterms:created>
  <dcterms:modified xsi:type="dcterms:W3CDTF">2023-09-27T10:48:00Z</dcterms:modified>
</cp:coreProperties>
</file>